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593" w:rsidRPr="0095500D" w:rsidRDefault="00DB7593" w:rsidP="0095500D">
      <w:pPr>
        <w:rPr>
          <w:rFonts w:ascii="Tahoma" w:hAnsi="Tahoma" w:cs="Tahoma"/>
          <w:noProof/>
          <w:sz w:val="20"/>
          <w:szCs w:val="20"/>
        </w:rPr>
      </w:pPr>
      <w:r w:rsidRPr="0095500D">
        <w:rPr>
          <w:rFonts w:ascii="Tahoma" w:hAnsi="Tahoma" w:cs="Tahoma"/>
          <w:noProof/>
          <w:sz w:val="20"/>
          <w:szCs w:val="20"/>
        </w:rPr>
        <w:t>THIÊN VĂN HỌC PHƯƠNG TÂY</w:t>
      </w:r>
    </w:p>
    <w:p w:rsidR="00AC5062" w:rsidRPr="0095500D" w:rsidRDefault="00135F32" w:rsidP="0095500D">
      <w:pPr>
        <w:rPr>
          <w:rFonts w:ascii="Tahoma" w:hAnsi="Tahoma" w:cs="Tahoma"/>
          <w:bCs/>
          <w:sz w:val="20"/>
          <w:szCs w:val="20"/>
        </w:rPr>
      </w:pPr>
      <w:r w:rsidRPr="0095500D">
        <w:rPr>
          <w:rFonts w:ascii="Tahoma" w:hAnsi="Tahoma" w:cs="Tahoma"/>
          <w:noProof/>
          <w:sz w:val="20"/>
          <w:szCs w:val="20"/>
        </w:rPr>
        <w:t>Q</w:t>
      </w:r>
      <w:r w:rsidR="00BD3C66" w:rsidRPr="0095500D">
        <w:rPr>
          <w:rFonts w:ascii="Tahoma" w:hAnsi="Tahoma" w:cs="Tahoma"/>
          <w:bCs/>
          <w:sz w:val="20"/>
          <w:szCs w:val="20"/>
        </w:rPr>
        <w:t xml:space="preserve">uan niệm thiên văn học phương tây của dân tộc </w:t>
      </w:r>
      <w:r w:rsidR="0090218A" w:rsidRPr="0095500D">
        <w:rPr>
          <w:rFonts w:ascii="Tahoma" w:hAnsi="Tahoma" w:cs="Tahoma"/>
          <w:bCs/>
          <w:sz w:val="20"/>
          <w:szCs w:val="20"/>
        </w:rPr>
        <w:t>ph</w:t>
      </w:r>
      <w:r w:rsidR="00CB2958" w:rsidRPr="0095500D">
        <w:rPr>
          <w:rFonts w:ascii="Tahoma" w:hAnsi="Tahoma" w:cs="Tahoma"/>
          <w:bCs/>
          <w:sz w:val="20"/>
          <w:szCs w:val="20"/>
        </w:rPr>
        <w:t>ương Tây vùng Địa Trung Hải ở thời thượng cổ cũng có tính chất thần thoại và huyền bí. Ở Ai Cập, những tinh tú được coi là thánh thần; thần Mặt trời cũng là thần tạo ra vũ trụ. Vì nh</w:t>
      </w:r>
      <w:r w:rsidR="008F311F" w:rsidRPr="0095500D">
        <w:rPr>
          <w:rFonts w:ascii="Tahoma" w:hAnsi="Tahoma" w:cs="Tahoma"/>
          <w:bCs/>
          <w:sz w:val="20"/>
          <w:szCs w:val="20"/>
        </w:rPr>
        <w:t xml:space="preserve">ững nhà </w:t>
      </w:r>
      <w:r w:rsidR="00CB2958" w:rsidRPr="0095500D">
        <w:rPr>
          <w:rFonts w:ascii="Tahoma" w:hAnsi="Tahoma" w:cs="Tahoma"/>
          <w:bCs/>
          <w:sz w:val="20"/>
          <w:szCs w:val="20"/>
        </w:rPr>
        <w:t xml:space="preserve">thiên văn </w:t>
      </w:r>
      <w:r w:rsidR="008F311F" w:rsidRPr="0095500D">
        <w:rPr>
          <w:rFonts w:ascii="Tahoma" w:hAnsi="Tahoma" w:cs="Tahoma"/>
          <w:bCs/>
          <w:sz w:val="20"/>
          <w:szCs w:val="20"/>
        </w:rPr>
        <w:t>học đồn</w:t>
      </w:r>
      <w:r w:rsidR="00CB2958" w:rsidRPr="0095500D">
        <w:rPr>
          <w:rFonts w:ascii="Tahoma" w:hAnsi="Tahoma" w:cs="Tahoma"/>
          <w:bCs/>
          <w:sz w:val="20"/>
          <w:szCs w:val="20"/>
        </w:rPr>
        <w:t>g thời là những nhà tu</w:t>
      </w:r>
      <w:r w:rsidR="008F311F" w:rsidRPr="0095500D">
        <w:rPr>
          <w:rFonts w:ascii="Tahoma" w:hAnsi="Tahoma" w:cs="Tahoma"/>
          <w:bCs/>
          <w:sz w:val="20"/>
          <w:szCs w:val="20"/>
        </w:rPr>
        <w:t xml:space="preserve"> </w:t>
      </w:r>
      <w:r w:rsidR="00CB2958" w:rsidRPr="0095500D">
        <w:rPr>
          <w:rFonts w:ascii="Tahoma" w:hAnsi="Tahoma" w:cs="Tahoma"/>
          <w:bCs/>
          <w:sz w:val="20"/>
          <w:szCs w:val="20"/>
        </w:rPr>
        <w:t>n</w:t>
      </w:r>
      <w:r w:rsidR="008F311F" w:rsidRPr="0095500D">
        <w:rPr>
          <w:rFonts w:ascii="Tahoma" w:hAnsi="Tahoma" w:cs="Tahoma"/>
          <w:bCs/>
          <w:sz w:val="20"/>
          <w:szCs w:val="20"/>
        </w:rPr>
        <w:t>ê</w:t>
      </w:r>
      <w:r w:rsidR="00CB2958" w:rsidRPr="0095500D">
        <w:rPr>
          <w:rFonts w:ascii="Tahoma" w:hAnsi="Tahoma" w:cs="Tahoma"/>
          <w:bCs/>
          <w:sz w:val="20"/>
          <w:szCs w:val="20"/>
        </w:rPr>
        <w:t xml:space="preserve">n họ có nhiệm vụ quan sát tinh tú để định ngay giờ làm nghi lễ và làm lịch. Họ cũng dung vị trí sao trên trời để lấy hướng những công trình xây dựng như Kim Tự Tháp Ai Cập. </w:t>
      </w:r>
    </w:p>
    <w:p w:rsidR="00AC5062" w:rsidRPr="0095500D" w:rsidRDefault="00CB2958" w:rsidP="0095500D">
      <w:pPr>
        <w:rPr>
          <w:rFonts w:ascii="Tahoma" w:hAnsi="Tahoma" w:cs="Tahoma"/>
          <w:bCs/>
          <w:sz w:val="20"/>
          <w:szCs w:val="20"/>
        </w:rPr>
      </w:pPr>
      <w:r w:rsidRPr="0095500D">
        <w:rPr>
          <w:rFonts w:ascii="Tahoma" w:hAnsi="Tahoma" w:cs="Tahoma"/>
          <w:bCs/>
          <w:sz w:val="20"/>
          <w:szCs w:val="20"/>
        </w:rPr>
        <w:t>Tuy nhiên những vấn đề liên quan đến sự cấu tạo của Vũ trụ ko6ng được chú ý tới. Vào thế kỷ thứ 3 trước công nguyên,dân vùng Mesopotamie ở phía đông Bắc nước Ai cập (ngày nay là Iraq), cho rằng trái đất như một quả núi, trên đỉng có vòm trời tựa như một bức thành dài chạy quanh trái đất.</w:t>
      </w:r>
    </w:p>
    <w:p w:rsidR="009A3C72" w:rsidRPr="0095500D" w:rsidRDefault="00CB2958" w:rsidP="0095500D">
      <w:pPr>
        <w:rPr>
          <w:rFonts w:ascii="Tahoma" w:hAnsi="Tahoma" w:cs="Tahoma"/>
          <w:bCs/>
          <w:sz w:val="20"/>
          <w:szCs w:val="20"/>
        </w:rPr>
      </w:pPr>
      <w:r w:rsidRPr="0095500D">
        <w:rPr>
          <w:rFonts w:ascii="Tahoma" w:hAnsi="Tahoma" w:cs="Tahoma"/>
          <w:bCs/>
          <w:sz w:val="20"/>
          <w:szCs w:val="20"/>
        </w:rPr>
        <w:t xml:space="preserve">Họ cũng tiên đoán được nguyệt thực và nhật thực. </w:t>
      </w:r>
      <w:r w:rsidR="00CC2464" w:rsidRPr="0095500D">
        <w:rPr>
          <w:rFonts w:ascii="Tahoma" w:hAnsi="Tahoma" w:cs="Tahoma"/>
          <w:bCs/>
          <w:sz w:val="20"/>
          <w:szCs w:val="20"/>
        </w:rPr>
        <w:t>vì mục tiêu để phục vụ nghành chiêm tinh, cho nên thiên văn học chỉ chú trọng tới các hành tinh</w:t>
      </w:r>
      <w:r w:rsidR="00031456" w:rsidRPr="0095500D">
        <w:rPr>
          <w:rFonts w:ascii="Tahoma" w:hAnsi="Tahoma" w:cs="Tahoma"/>
          <w:bCs/>
          <w:sz w:val="20"/>
          <w:szCs w:val="20"/>
        </w:rPr>
        <w:t>, cho nên thiên văn học chỉ chú trọng</w:t>
      </w:r>
      <w:r w:rsidR="004625F8" w:rsidRPr="0095500D">
        <w:rPr>
          <w:rFonts w:ascii="Tahoma" w:hAnsi="Tahoma" w:cs="Tahoma"/>
          <w:bCs/>
          <w:sz w:val="20"/>
          <w:szCs w:val="20"/>
        </w:rPr>
        <w:t xml:space="preserve"> tới các hành tinhtre6n hoàng đạo, tức là vùng không gian ở giữa co quỹ đạo biểu kiến củ Mặt trời.</w:t>
      </w:r>
    </w:p>
    <w:p w:rsidR="00AC5062" w:rsidRPr="0095500D" w:rsidRDefault="00126276" w:rsidP="0095500D">
      <w:pPr>
        <w:rPr>
          <w:rFonts w:ascii="Tahoma" w:hAnsi="Tahoma" w:cs="Tahoma"/>
          <w:bCs/>
          <w:sz w:val="20"/>
          <w:szCs w:val="20"/>
        </w:rPr>
      </w:pPr>
      <w:r w:rsidRPr="0095500D">
        <w:rPr>
          <w:rFonts w:ascii="Tahoma" w:hAnsi="Tahoma" w:cs="Tahoma"/>
          <w:bCs/>
          <w:sz w:val="20"/>
          <w:szCs w:val="20"/>
        </w:rPr>
        <w:t>Đặc điểm chung của ngành thiên văn thời thượng cổ nói trên là sự quan sát t</w:t>
      </w:r>
      <w:r w:rsidR="00466144" w:rsidRPr="0095500D">
        <w:rPr>
          <w:rFonts w:ascii="Tahoma" w:hAnsi="Tahoma" w:cs="Tahoma"/>
          <w:bCs/>
          <w:sz w:val="20"/>
          <w:szCs w:val="20"/>
        </w:rPr>
        <w:t>ương đối chính xác những hiện tượng trên</w:t>
      </w:r>
      <w:r w:rsidRPr="0095500D">
        <w:rPr>
          <w:rFonts w:ascii="Tahoma" w:hAnsi="Tahoma" w:cs="Tahoma"/>
          <w:bCs/>
          <w:sz w:val="20"/>
          <w:szCs w:val="20"/>
        </w:rPr>
        <w:t xml:space="preserve"> trời. tuy nhiên nó không dựa vào một mô hình khoa học cần thiết trong việc giải thích những hiện tượng thiên nhiên. Nề</w:t>
      </w:r>
      <w:r w:rsidR="006E3BF9" w:rsidRPr="0095500D">
        <w:rPr>
          <w:rFonts w:ascii="Tahoma" w:hAnsi="Tahoma" w:cs="Tahoma"/>
          <w:bCs/>
          <w:sz w:val="20"/>
          <w:szCs w:val="20"/>
        </w:rPr>
        <w:t>n văn minh H</w:t>
      </w:r>
      <w:r w:rsidRPr="0095500D">
        <w:rPr>
          <w:rFonts w:ascii="Tahoma" w:hAnsi="Tahoma" w:cs="Tahoma"/>
          <w:bCs/>
          <w:sz w:val="20"/>
          <w:szCs w:val="20"/>
        </w:rPr>
        <w:t>y Lạp đã đóng góp hiều trong việc thiết lập một ngành thiên văn có tnh chất khoa học. Những nhà toan học như Pythago</w:t>
      </w:r>
      <w:r w:rsidR="00B50178" w:rsidRPr="0095500D">
        <w:rPr>
          <w:rFonts w:ascii="Tahoma" w:hAnsi="Tahoma" w:cs="Tahoma"/>
          <w:bCs/>
          <w:sz w:val="20"/>
          <w:szCs w:val="20"/>
        </w:rPr>
        <w:t>re (Tk thứ</w:t>
      </w:r>
      <w:r w:rsidRPr="0095500D">
        <w:rPr>
          <w:rFonts w:ascii="Tahoma" w:hAnsi="Tahoma" w:cs="Tahoma"/>
          <w:bCs/>
          <w:sz w:val="20"/>
          <w:szCs w:val="20"/>
        </w:rPr>
        <w:t xml:space="preserve"> 6 trước công nguyên) và Euclide (Tk thứ 3 TCN) cũng lưu ý đến thiên văn học</w:t>
      </w:r>
      <w:r w:rsidR="00AC5062" w:rsidRPr="0095500D">
        <w:rPr>
          <w:rFonts w:ascii="Tahoma" w:hAnsi="Tahoma" w:cs="Tahoma"/>
          <w:bCs/>
          <w:sz w:val="20"/>
          <w:szCs w:val="20"/>
        </w:rPr>
        <w:t>.</w:t>
      </w:r>
    </w:p>
    <w:p w:rsidR="000B5F4D" w:rsidRPr="0095500D" w:rsidRDefault="00092B24" w:rsidP="0095500D">
      <w:pPr>
        <w:rPr>
          <w:rFonts w:ascii="Tahoma" w:hAnsi="Tahoma" w:cs="Tahoma"/>
          <w:bCs/>
          <w:sz w:val="20"/>
          <w:szCs w:val="20"/>
        </w:rPr>
      </w:pPr>
      <w:r w:rsidRPr="0095500D">
        <w:rPr>
          <w:rFonts w:ascii="Tahoma" w:hAnsi="Tahoma" w:cs="Tahoma"/>
          <w:bCs/>
          <w:sz w:val="20"/>
          <w:szCs w:val="20"/>
        </w:rPr>
        <w:t>Thư viện Alexandrie nổi tiếng ở Ai cập xây bởi một vua Hy Lạp đã là nơi hội họp của những nhà bác học ở các nước phía đông</w:t>
      </w:r>
      <w:r w:rsidR="008D50A4" w:rsidRPr="0095500D">
        <w:rPr>
          <w:rFonts w:ascii="Tahoma" w:hAnsi="Tahoma" w:cs="Tahoma"/>
          <w:bCs/>
          <w:sz w:val="20"/>
          <w:szCs w:val="20"/>
        </w:rPr>
        <w:t xml:space="preserve"> Địa Trung Hải trong nhiều thế kỷ, cho tới lúc b</w:t>
      </w:r>
      <w:r w:rsidR="007C745F" w:rsidRPr="0095500D">
        <w:rPr>
          <w:rFonts w:ascii="Tahoma" w:hAnsi="Tahoma" w:cs="Tahoma"/>
          <w:bCs/>
          <w:sz w:val="20"/>
          <w:szCs w:val="20"/>
        </w:rPr>
        <w:t>ị đ</w:t>
      </w:r>
      <w:r w:rsidR="008D50A4" w:rsidRPr="0095500D">
        <w:rPr>
          <w:rFonts w:ascii="Tahoma" w:hAnsi="Tahoma" w:cs="Tahoma"/>
          <w:bCs/>
          <w:sz w:val="20"/>
          <w:szCs w:val="20"/>
        </w:rPr>
        <w:t>ốt cháy vào thế kỷ thứ</w:t>
      </w:r>
      <w:r w:rsidR="000B5F4D" w:rsidRPr="0095500D">
        <w:rPr>
          <w:rFonts w:ascii="Tahoma" w:hAnsi="Tahoma" w:cs="Tahoma"/>
          <w:bCs/>
          <w:sz w:val="20"/>
          <w:szCs w:val="20"/>
        </w:rPr>
        <w:t>.</w:t>
      </w:r>
    </w:p>
    <w:p w:rsidR="000B5F4D" w:rsidRPr="0095500D" w:rsidRDefault="000B5F4D" w:rsidP="0095500D">
      <w:pPr>
        <w:rPr>
          <w:rFonts w:ascii="Tahoma" w:hAnsi="Tahoma" w:cs="Tahoma"/>
          <w:sz w:val="20"/>
          <w:szCs w:val="20"/>
        </w:rPr>
      </w:pPr>
      <w:r w:rsidRPr="0095500D">
        <w:rPr>
          <w:rFonts w:ascii="Tahoma" w:hAnsi="Tahoma" w:cs="Tahoma"/>
          <w:sz w:val="20"/>
          <w:szCs w:val="20"/>
        </w:rPr>
        <w:t>PHIẾU ĐĂNG KÝ MUA TẠP CHÍ</w:t>
      </w:r>
    </w:p>
    <w:p w:rsidR="000B5F4D" w:rsidRPr="0095500D" w:rsidRDefault="000B5F4D" w:rsidP="0095500D">
      <w:pPr>
        <w:tabs>
          <w:tab w:val="left" w:pos="1008"/>
          <w:tab w:val="left" w:pos="3168"/>
          <w:tab w:val="left" w:pos="4338"/>
          <w:tab w:val="left" w:pos="5328"/>
        </w:tabs>
        <w:rPr>
          <w:rFonts w:ascii="Tahoma" w:hAnsi="Tahoma" w:cs="Tahoma"/>
          <w:sz w:val="20"/>
          <w:szCs w:val="20"/>
        </w:rPr>
      </w:pPr>
      <w:r w:rsidRPr="0095500D">
        <w:rPr>
          <w:rFonts w:ascii="Tahoma" w:hAnsi="Tahoma" w:cs="Tahoma"/>
          <w:sz w:val="20"/>
          <w:szCs w:val="20"/>
        </w:rPr>
        <w:t>STT</w:t>
      </w:r>
      <w:r w:rsidRPr="0095500D">
        <w:rPr>
          <w:rFonts w:ascii="Tahoma" w:hAnsi="Tahoma" w:cs="Tahoma"/>
          <w:sz w:val="20"/>
          <w:szCs w:val="20"/>
        </w:rPr>
        <w:tab/>
        <w:t>Tên tạp chí</w:t>
      </w:r>
      <w:r w:rsidRPr="0095500D">
        <w:rPr>
          <w:rFonts w:ascii="Tahoma" w:hAnsi="Tahoma" w:cs="Tahoma"/>
          <w:sz w:val="20"/>
          <w:szCs w:val="20"/>
        </w:rPr>
        <w:tab/>
        <w:t>Số lượng</w:t>
      </w:r>
      <w:r w:rsidRPr="0095500D">
        <w:rPr>
          <w:rFonts w:ascii="Tahoma" w:hAnsi="Tahoma" w:cs="Tahoma"/>
          <w:sz w:val="20"/>
          <w:szCs w:val="20"/>
        </w:rPr>
        <w:tab/>
        <w:t>Đơn giá</w:t>
      </w:r>
      <w:r w:rsidRPr="0095500D">
        <w:rPr>
          <w:rFonts w:ascii="Tahoma" w:hAnsi="Tahoma" w:cs="Tahoma"/>
          <w:sz w:val="20"/>
          <w:szCs w:val="20"/>
        </w:rPr>
        <w:tab/>
        <w:t>Thành tiền</w:t>
      </w:r>
    </w:p>
    <w:p w:rsidR="000B5F4D" w:rsidRPr="0095500D" w:rsidRDefault="000B5F4D" w:rsidP="0095500D">
      <w:pPr>
        <w:tabs>
          <w:tab w:val="left" w:pos="1008"/>
          <w:tab w:val="left" w:pos="3168"/>
          <w:tab w:val="left" w:pos="4338"/>
          <w:tab w:val="left" w:pos="5328"/>
        </w:tabs>
        <w:rPr>
          <w:rFonts w:ascii="Tahoma" w:hAnsi="Tahoma" w:cs="Tahoma"/>
          <w:sz w:val="20"/>
          <w:szCs w:val="20"/>
        </w:rPr>
      </w:pPr>
      <w:r w:rsidRPr="0095500D">
        <w:rPr>
          <w:rFonts w:ascii="Tahoma" w:hAnsi="Tahoma" w:cs="Tahoma"/>
          <w:sz w:val="20"/>
          <w:szCs w:val="20"/>
        </w:rPr>
        <w:t>1</w:t>
      </w:r>
      <w:r w:rsidRPr="0095500D">
        <w:rPr>
          <w:rFonts w:ascii="Tahoma" w:hAnsi="Tahoma" w:cs="Tahoma"/>
          <w:sz w:val="20"/>
          <w:szCs w:val="20"/>
        </w:rPr>
        <w:tab/>
        <w:t>Tin học và đời sống</w:t>
      </w:r>
      <w:r w:rsidRPr="0095500D">
        <w:rPr>
          <w:rFonts w:ascii="Tahoma" w:hAnsi="Tahoma" w:cs="Tahoma"/>
          <w:sz w:val="20"/>
          <w:szCs w:val="20"/>
        </w:rPr>
        <w:tab/>
        <w:t>10</w:t>
      </w:r>
      <w:r w:rsidRPr="0095500D">
        <w:rPr>
          <w:rFonts w:ascii="Tahoma" w:hAnsi="Tahoma" w:cs="Tahoma"/>
          <w:sz w:val="20"/>
          <w:szCs w:val="20"/>
        </w:rPr>
        <w:tab/>
        <w:t>5000</w:t>
      </w:r>
      <w:r w:rsidRPr="0095500D">
        <w:rPr>
          <w:rFonts w:ascii="Tahoma" w:hAnsi="Tahoma" w:cs="Tahoma"/>
          <w:sz w:val="20"/>
          <w:szCs w:val="20"/>
        </w:rPr>
        <w:tab/>
        <w:t>50000</w:t>
      </w:r>
    </w:p>
    <w:p w:rsidR="000B5F4D" w:rsidRPr="0095500D" w:rsidRDefault="000B5F4D" w:rsidP="0095500D">
      <w:pPr>
        <w:tabs>
          <w:tab w:val="left" w:pos="1008"/>
          <w:tab w:val="left" w:pos="3168"/>
          <w:tab w:val="left" w:pos="4338"/>
          <w:tab w:val="left" w:pos="5328"/>
        </w:tabs>
        <w:rPr>
          <w:rFonts w:ascii="Tahoma" w:hAnsi="Tahoma" w:cs="Tahoma"/>
          <w:sz w:val="20"/>
          <w:szCs w:val="20"/>
        </w:rPr>
      </w:pPr>
      <w:r w:rsidRPr="0095500D">
        <w:rPr>
          <w:rFonts w:ascii="Tahoma" w:hAnsi="Tahoma" w:cs="Tahoma"/>
          <w:sz w:val="20"/>
          <w:szCs w:val="20"/>
        </w:rPr>
        <w:t>2</w:t>
      </w:r>
      <w:r w:rsidRPr="0095500D">
        <w:rPr>
          <w:rFonts w:ascii="Tahoma" w:hAnsi="Tahoma" w:cs="Tahoma"/>
          <w:sz w:val="20"/>
          <w:szCs w:val="20"/>
        </w:rPr>
        <w:tab/>
        <w:t>Thời trang trẻ</w:t>
      </w:r>
      <w:r w:rsidRPr="0095500D">
        <w:rPr>
          <w:rFonts w:ascii="Tahoma" w:hAnsi="Tahoma" w:cs="Tahoma"/>
          <w:sz w:val="20"/>
          <w:szCs w:val="20"/>
        </w:rPr>
        <w:tab/>
        <w:t>08</w:t>
      </w:r>
      <w:r w:rsidRPr="0095500D">
        <w:rPr>
          <w:rFonts w:ascii="Tahoma" w:hAnsi="Tahoma" w:cs="Tahoma"/>
          <w:sz w:val="20"/>
          <w:szCs w:val="20"/>
        </w:rPr>
        <w:tab/>
        <w:t>6000</w:t>
      </w:r>
      <w:r w:rsidRPr="0095500D">
        <w:rPr>
          <w:rFonts w:ascii="Tahoma" w:hAnsi="Tahoma" w:cs="Tahoma"/>
          <w:sz w:val="20"/>
          <w:szCs w:val="20"/>
        </w:rPr>
        <w:tab/>
        <w:t>48000</w:t>
      </w:r>
    </w:p>
    <w:p w:rsidR="000B5F4D" w:rsidRPr="0095500D" w:rsidRDefault="000B5F4D" w:rsidP="0095500D">
      <w:pPr>
        <w:tabs>
          <w:tab w:val="left" w:pos="1008"/>
          <w:tab w:val="left" w:pos="3168"/>
          <w:tab w:val="left" w:pos="4338"/>
          <w:tab w:val="left" w:pos="5328"/>
        </w:tabs>
        <w:rPr>
          <w:rFonts w:ascii="Tahoma" w:hAnsi="Tahoma" w:cs="Tahoma"/>
          <w:sz w:val="20"/>
          <w:szCs w:val="20"/>
        </w:rPr>
      </w:pPr>
      <w:r w:rsidRPr="0095500D">
        <w:rPr>
          <w:rFonts w:ascii="Tahoma" w:hAnsi="Tahoma" w:cs="Tahoma"/>
          <w:sz w:val="20"/>
          <w:szCs w:val="20"/>
        </w:rPr>
        <w:t>3</w:t>
      </w:r>
      <w:r w:rsidRPr="0095500D">
        <w:rPr>
          <w:rFonts w:ascii="Tahoma" w:hAnsi="Tahoma" w:cs="Tahoma"/>
          <w:sz w:val="20"/>
          <w:szCs w:val="20"/>
        </w:rPr>
        <w:tab/>
        <w:t>Thể thao</w:t>
      </w:r>
      <w:r w:rsidRPr="0095500D">
        <w:rPr>
          <w:rFonts w:ascii="Tahoma" w:hAnsi="Tahoma" w:cs="Tahoma"/>
          <w:sz w:val="20"/>
          <w:szCs w:val="20"/>
        </w:rPr>
        <w:tab/>
        <w:t>05</w:t>
      </w:r>
      <w:r w:rsidRPr="0095500D">
        <w:rPr>
          <w:rFonts w:ascii="Tahoma" w:hAnsi="Tahoma" w:cs="Tahoma"/>
          <w:sz w:val="20"/>
          <w:szCs w:val="20"/>
        </w:rPr>
        <w:tab/>
        <w:t>4000</w:t>
      </w:r>
      <w:r w:rsidRPr="0095500D">
        <w:rPr>
          <w:rFonts w:ascii="Tahoma" w:hAnsi="Tahoma" w:cs="Tahoma"/>
          <w:sz w:val="20"/>
          <w:szCs w:val="20"/>
        </w:rPr>
        <w:tab/>
        <w:t>20000</w:t>
      </w:r>
    </w:p>
    <w:p w:rsidR="000B5F4D" w:rsidRPr="0095500D" w:rsidRDefault="000B5F4D" w:rsidP="0095500D">
      <w:pPr>
        <w:tabs>
          <w:tab w:val="left" w:pos="1008"/>
          <w:tab w:val="left" w:pos="3168"/>
          <w:tab w:val="left" w:pos="4338"/>
          <w:tab w:val="left" w:pos="5328"/>
        </w:tabs>
        <w:rPr>
          <w:rFonts w:ascii="Tahoma" w:hAnsi="Tahoma" w:cs="Tahoma"/>
          <w:sz w:val="20"/>
          <w:szCs w:val="20"/>
        </w:rPr>
      </w:pPr>
      <w:r w:rsidRPr="0095500D">
        <w:rPr>
          <w:rFonts w:ascii="Tahoma" w:hAnsi="Tahoma" w:cs="Tahoma"/>
          <w:sz w:val="20"/>
          <w:szCs w:val="20"/>
        </w:rPr>
        <w:t>4</w:t>
      </w:r>
      <w:r w:rsidRPr="0095500D">
        <w:rPr>
          <w:rFonts w:ascii="Tahoma" w:hAnsi="Tahoma" w:cs="Tahoma"/>
          <w:sz w:val="20"/>
          <w:szCs w:val="20"/>
        </w:rPr>
        <w:tab/>
        <w:t>Mua và bán</w:t>
      </w:r>
      <w:r w:rsidRPr="0095500D">
        <w:rPr>
          <w:rFonts w:ascii="Tahoma" w:hAnsi="Tahoma" w:cs="Tahoma"/>
          <w:sz w:val="20"/>
          <w:szCs w:val="20"/>
        </w:rPr>
        <w:tab/>
        <w:t>04</w:t>
      </w:r>
      <w:r w:rsidRPr="0095500D">
        <w:rPr>
          <w:rFonts w:ascii="Tahoma" w:hAnsi="Tahoma" w:cs="Tahoma"/>
          <w:sz w:val="20"/>
          <w:szCs w:val="20"/>
        </w:rPr>
        <w:tab/>
        <w:t>3500</w:t>
      </w:r>
      <w:r w:rsidRPr="0095500D">
        <w:rPr>
          <w:rFonts w:ascii="Tahoma" w:hAnsi="Tahoma" w:cs="Tahoma"/>
          <w:sz w:val="20"/>
          <w:szCs w:val="20"/>
        </w:rPr>
        <w:tab/>
        <w:t>14000</w:t>
      </w:r>
    </w:p>
    <w:p w:rsidR="00987719" w:rsidRPr="0095500D" w:rsidRDefault="00B853A0" w:rsidP="0095500D">
      <w:pPr>
        <w:spacing w:before="240" w:after="240"/>
        <w:rPr>
          <w:rFonts w:ascii="Tahoma" w:hAnsi="Tahoma" w:cs="Tahoma"/>
          <w:sz w:val="20"/>
          <w:szCs w:val="20"/>
        </w:rPr>
      </w:pPr>
      <w:r w:rsidRPr="0095500D">
        <w:rPr>
          <w:rFonts w:ascii="Tahoma" w:hAnsi="Tahoma" w:cs="Tahoma"/>
          <w:sz w:val="20"/>
          <w:szCs w:val="20"/>
        </w:rPr>
        <w:t>Các bài</w:t>
      </w:r>
      <w:r w:rsidR="00F15E80" w:rsidRPr="0095500D">
        <w:rPr>
          <w:rFonts w:ascii="Tahoma" w:hAnsi="Tahoma" w:cs="Tahoma"/>
          <w:sz w:val="20"/>
          <w:szCs w:val="20"/>
        </w:rPr>
        <w:t xml:space="preserve"> đọc nhiều nhất</w:t>
      </w:r>
    </w:p>
    <w:p w:rsidR="00E02DDC" w:rsidRPr="0095500D" w:rsidRDefault="00B853A0" w:rsidP="0095500D">
      <w:pPr>
        <w:jc w:val="both"/>
        <w:rPr>
          <w:rFonts w:ascii="Tahoma" w:hAnsi="Tahoma" w:cs="Tahoma"/>
          <w:sz w:val="20"/>
          <w:szCs w:val="20"/>
        </w:rPr>
      </w:pPr>
      <w:r w:rsidRPr="0095500D">
        <w:rPr>
          <w:rFonts w:ascii="Tahoma" w:hAnsi="Tahoma" w:cs="Tahoma"/>
          <w:sz w:val="20"/>
          <w:szCs w:val="20"/>
        </w:rPr>
        <w:t>Thời khắc thiêng liêng đã đến</w:t>
      </w:r>
      <w:r w:rsidR="003F1BF4" w:rsidRPr="0095500D">
        <w:rPr>
          <w:rFonts w:ascii="Tahoma" w:hAnsi="Tahoma" w:cs="Tahoma"/>
          <w:sz w:val="20"/>
          <w:szCs w:val="20"/>
        </w:rPr>
        <w:tab/>
      </w:r>
      <w:r w:rsidRPr="0095500D">
        <w:rPr>
          <w:rFonts w:ascii="Tahoma" w:hAnsi="Tahoma" w:cs="Tahoma"/>
          <w:sz w:val="20"/>
          <w:szCs w:val="20"/>
        </w:rPr>
        <w:t>1</w:t>
      </w:r>
    </w:p>
    <w:p w:rsidR="00E02DDC" w:rsidRPr="0095500D" w:rsidRDefault="00B853A0" w:rsidP="0095500D">
      <w:pPr>
        <w:jc w:val="both"/>
        <w:rPr>
          <w:rFonts w:ascii="Tahoma" w:hAnsi="Tahoma" w:cs="Tahoma"/>
          <w:sz w:val="20"/>
          <w:szCs w:val="20"/>
        </w:rPr>
      </w:pPr>
      <w:r w:rsidRPr="0095500D">
        <w:rPr>
          <w:rFonts w:ascii="Tahoma" w:hAnsi="Tahoma" w:cs="Tahoma"/>
          <w:sz w:val="20"/>
          <w:szCs w:val="20"/>
        </w:rPr>
        <w:t>Bừng sắc hoa</w:t>
      </w:r>
      <w:r w:rsidR="003F1BF4" w:rsidRPr="0095500D">
        <w:rPr>
          <w:rFonts w:ascii="Tahoma" w:hAnsi="Tahoma" w:cs="Tahoma"/>
          <w:sz w:val="20"/>
          <w:szCs w:val="20"/>
        </w:rPr>
        <w:tab/>
      </w:r>
      <w:r w:rsidRPr="0095500D">
        <w:rPr>
          <w:rFonts w:ascii="Tahoma" w:hAnsi="Tahoma" w:cs="Tahoma"/>
          <w:sz w:val="20"/>
          <w:szCs w:val="20"/>
        </w:rPr>
        <w:t>2</w:t>
      </w:r>
    </w:p>
    <w:p w:rsidR="00B853A0" w:rsidRPr="0095500D" w:rsidRDefault="00B853A0" w:rsidP="0095500D">
      <w:pPr>
        <w:jc w:val="both"/>
        <w:rPr>
          <w:rFonts w:ascii="Tahoma" w:hAnsi="Tahoma" w:cs="Tahoma"/>
          <w:sz w:val="20"/>
          <w:szCs w:val="20"/>
        </w:rPr>
      </w:pPr>
      <w:r w:rsidRPr="0095500D">
        <w:rPr>
          <w:rFonts w:ascii="Tahoma" w:hAnsi="Tahoma" w:cs="Tahoma"/>
          <w:sz w:val="20"/>
          <w:szCs w:val="20"/>
        </w:rPr>
        <w:t>Bánh tét khổng lồ</w:t>
      </w:r>
      <w:r w:rsidR="003F1BF4" w:rsidRPr="0095500D">
        <w:rPr>
          <w:rFonts w:ascii="Tahoma" w:hAnsi="Tahoma" w:cs="Tahoma"/>
          <w:sz w:val="20"/>
          <w:szCs w:val="20"/>
        </w:rPr>
        <w:tab/>
      </w:r>
      <w:r w:rsidRPr="0095500D">
        <w:rPr>
          <w:rFonts w:ascii="Tahoma" w:hAnsi="Tahoma" w:cs="Tahoma"/>
          <w:sz w:val="20"/>
          <w:szCs w:val="20"/>
        </w:rPr>
        <w:t>3</w:t>
      </w:r>
    </w:p>
    <w:p w:rsidR="00E02DDC" w:rsidRPr="0095500D" w:rsidRDefault="00B853A0" w:rsidP="0095500D">
      <w:pPr>
        <w:jc w:val="both"/>
        <w:rPr>
          <w:rFonts w:ascii="Tahoma" w:hAnsi="Tahoma" w:cs="Tahoma"/>
          <w:sz w:val="20"/>
          <w:szCs w:val="20"/>
        </w:rPr>
      </w:pPr>
      <w:r w:rsidRPr="0095500D">
        <w:rPr>
          <w:rFonts w:ascii="Tahoma" w:hAnsi="Tahoma" w:cs="Tahoma"/>
          <w:sz w:val="20"/>
          <w:szCs w:val="20"/>
        </w:rPr>
        <w:t>Đêm giao thừa</w:t>
      </w:r>
      <w:r w:rsidRPr="0095500D">
        <w:rPr>
          <w:rFonts w:ascii="Tahoma" w:hAnsi="Tahoma" w:cs="Tahoma"/>
          <w:sz w:val="20"/>
          <w:szCs w:val="20"/>
        </w:rPr>
        <w:tab/>
        <w:t>4</w:t>
      </w:r>
    </w:p>
    <w:p w:rsidR="00B853A0" w:rsidRPr="0095500D" w:rsidRDefault="00B853A0" w:rsidP="0095500D">
      <w:pPr>
        <w:jc w:val="both"/>
        <w:rPr>
          <w:rFonts w:ascii="Tahoma" w:hAnsi="Tahoma" w:cs="Tahoma"/>
          <w:sz w:val="20"/>
          <w:szCs w:val="20"/>
        </w:rPr>
      </w:pPr>
      <w:r w:rsidRPr="0095500D">
        <w:rPr>
          <w:rFonts w:ascii="Tahoma" w:hAnsi="Tahoma" w:cs="Tahoma"/>
          <w:sz w:val="20"/>
          <w:szCs w:val="20"/>
        </w:rPr>
        <w:t>Thành phố một đêm giáp Tết</w:t>
      </w:r>
      <w:r w:rsidRPr="0095500D">
        <w:rPr>
          <w:rFonts w:ascii="Tahoma" w:hAnsi="Tahoma" w:cs="Tahoma"/>
          <w:sz w:val="20"/>
          <w:szCs w:val="20"/>
        </w:rPr>
        <w:tab/>
        <w:t>5</w:t>
      </w:r>
    </w:p>
    <w:p w:rsidR="000B5F4D" w:rsidRPr="0095500D" w:rsidRDefault="000B5F4D" w:rsidP="0095500D">
      <w:pPr>
        <w:pStyle w:val="CbI"/>
        <w:tabs>
          <w:tab w:val="clear" w:pos="360"/>
        </w:tabs>
        <w:spacing w:after="120"/>
        <w:ind w:left="0" w:firstLine="0"/>
        <w:rPr>
          <w:rFonts w:ascii="Tahoma" w:hAnsi="Tahoma" w:cs="Tahoma"/>
          <w:sz w:val="20"/>
          <w:szCs w:val="20"/>
        </w:rPr>
      </w:pPr>
      <w:r w:rsidRPr="0095500D">
        <w:rPr>
          <w:rFonts w:ascii="Tahoma" w:hAnsi="Tahoma" w:cs="Tahoma"/>
          <w:noProof/>
          <w:sz w:val="20"/>
          <w:szCs w:val="20"/>
        </w:rPr>
        <w:drawing>
          <wp:inline distT="0" distB="0" distL="0" distR="0">
            <wp:extent cx="1520901" cy="1200150"/>
            <wp:effectExtent l="0" t="0" r="317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520901" cy="1200150"/>
                    </a:xfrm>
                    <a:prstGeom prst="rect">
                      <a:avLst/>
                    </a:prstGeom>
                    <a:noFill/>
                    <a:ln w="9525">
                      <a:noFill/>
                      <a:miter lim="800000"/>
                      <a:headEnd/>
                      <a:tailEnd/>
                    </a:ln>
                  </pic:spPr>
                </pic:pic>
              </a:graphicData>
            </a:graphic>
          </wp:inline>
        </w:drawing>
      </w:r>
      <w:bookmarkStart w:id="0" w:name="_GoBack"/>
      <w:bookmarkEnd w:id="0"/>
    </w:p>
    <w:p w:rsidR="008C18C4" w:rsidRPr="0095500D" w:rsidRDefault="000B5F4D" w:rsidP="0095500D">
      <w:pPr>
        <w:rPr>
          <w:rFonts w:ascii="Tahoma" w:hAnsi="Tahoma" w:cs="Tahoma"/>
          <w:sz w:val="20"/>
          <w:szCs w:val="20"/>
        </w:rPr>
      </w:pPr>
      <w:r w:rsidRPr="0095500D">
        <w:rPr>
          <w:rFonts w:ascii="Tahoma" w:hAnsi="Tahoma" w:cs="Tahoma"/>
          <w:sz w:val="20"/>
          <w:szCs w:val="20"/>
        </w:rPr>
        <w:t>Ảnh: từ trangSoulsofdistortion.nl</w:t>
      </w:r>
    </w:p>
    <w:sectPr w:rsidR="008C18C4" w:rsidRPr="0095500D" w:rsidSect="005F65A5">
      <w:type w:val="continuous"/>
      <w:pgSz w:w="11909" w:h="16834" w:code="9"/>
      <w:pgMar w:top="1080" w:right="749" w:bottom="900" w:left="1080" w:header="36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47A" w:rsidRDefault="00A6547A">
      <w:r>
        <w:separator/>
      </w:r>
    </w:p>
  </w:endnote>
  <w:endnote w:type="continuationSeparator" w:id="0">
    <w:p w:rsidR="00A6547A" w:rsidRDefault="00A65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NI-Times">
    <w:panose1 w:val="00000000000000000000"/>
    <w:charset w:val="00"/>
    <w:family w:val="auto"/>
    <w:pitch w:val="variable"/>
    <w:sig w:usb0="00000007" w:usb1="00000000" w:usb2="00000000" w:usb3="00000000" w:csb0="00000013" w:csb1="00000000"/>
  </w:font>
  <w:font w:name="VNI-Aptim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47A" w:rsidRDefault="00A6547A">
      <w:r>
        <w:separator/>
      </w:r>
    </w:p>
  </w:footnote>
  <w:footnote w:type="continuationSeparator" w:id="0">
    <w:p w:rsidR="00A6547A" w:rsidRDefault="00A65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5"/>
      </v:shape>
    </w:pict>
  </w:numPicBullet>
  <w:abstractNum w:abstractNumId="0">
    <w:nsid w:val="03FC0EA0"/>
    <w:multiLevelType w:val="multilevel"/>
    <w:tmpl w:val="651A2C34"/>
    <w:lvl w:ilvl="0">
      <w:start w:val="1"/>
      <w:numFmt w:val="none"/>
      <w:pStyle w:val="ExYeucau"/>
      <w:suff w:val="nothing"/>
      <w:lvlText w:val="%1"/>
      <w:lvlJc w:val="left"/>
      <w:pPr>
        <w:ind w:left="0" w:firstLine="0"/>
      </w:pPr>
      <w:rPr>
        <w:rFonts w:hint="default"/>
      </w:rPr>
    </w:lvl>
    <w:lvl w:ilvl="1">
      <w:start w:val="1"/>
      <w:numFmt w:val="decimal"/>
      <w:pStyle w:val="ExYeucau1"/>
      <w:lvlText w:val="%2."/>
      <w:lvlJc w:val="left"/>
      <w:pPr>
        <w:tabs>
          <w:tab w:val="num" w:pos="360"/>
        </w:tabs>
        <w:ind w:left="360" w:hanging="360"/>
      </w:pPr>
      <w:rPr>
        <w:rFonts w:ascii="Verdana" w:hAnsi="Verdana" w:hint="default"/>
        <w:sz w:val="20"/>
        <w:szCs w:val="20"/>
      </w:rPr>
    </w:lvl>
    <w:lvl w:ilvl="2">
      <w:start w:val="1"/>
      <w:numFmt w:val="bullet"/>
      <w:pStyle w:val="ExYeucaua"/>
      <w:lvlText w:val=""/>
      <w:lvlJc w:val="left"/>
      <w:pPr>
        <w:tabs>
          <w:tab w:val="num" w:pos="720"/>
        </w:tabs>
        <w:ind w:left="720" w:hanging="360"/>
      </w:pPr>
      <w:rPr>
        <w:rFonts w:ascii="Wingdings" w:hAnsi="Wingding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BE44AE5"/>
    <w:multiLevelType w:val="multilevel"/>
    <w:tmpl w:val="AF562942"/>
    <w:lvl w:ilvl="0">
      <w:start w:val="1"/>
      <w:numFmt w:val="none"/>
      <w:pStyle w:val="Phan"/>
      <w:suff w:val="nothing"/>
      <w:lvlText w:val="%1"/>
      <w:lvlJc w:val="left"/>
      <w:pPr>
        <w:ind w:left="0" w:firstLine="0"/>
      </w:pPr>
      <w:rPr>
        <w:rFonts w:ascii="Times New Roman" w:hAnsi="Times New Roman" w:hint="default"/>
        <w:b/>
        <w:i w:val="0"/>
        <w:sz w:val="28"/>
        <w:szCs w:val="28"/>
      </w:rPr>
    </w:lvl>
    <w:lvl w:ilvl="1">
      <w:start w:val="1"/>
      <w:numFmt w:val="decimal"/>
      <w:pStyle w:val="Cauhoi"/>
      <w:lvlText w:val="Câu %2:"/>
      <w:lvlJc w:val="left"/>
      <w:pPr>
        <w:tabs>
          <w:tab w:val="num" w:pos="1080"/>
        </w:tabs>
        <w:ind w:left="1080" w:hanging="1080"/>
      </w:pPr>
      <w:rPr>
        <w:rFonts w:ascii="Verdana" w:hAnsi="Verdana" w:hint="default"/>
        <w:b/>
        <w:i w:val="0"/>
        <w:sz w:val="20"/>
        <w:szCs w:val="20"/>
      </w:rPr>
    </w:lvl>
    <w:lvl w:ilvl="2">
      <w:start w:val="1"/>
      <w:numFmt w:val="lowerLetter"/>
      <w:pStyle w:val="Traloi"/>
      <w:lvlText w:val="%3)"/>
      <w:lvlJc w:val="left"/>
      <w:pPr>
        <w:tabs>
          <w:tab w:val="num" w:pos="1440"/>
        </w:tabs>
        <w:ind w:left="1440" w:hanging="360"/>
      </w:pPr>
      <w:rPr>
        <w:rFonts w:ascii="Verdana" w:hAnsi="Verdana" w:hint="default"/>
        <w:b w:val="0"/>
        <w:i w:val="0"/>
        <w:sz w:val="20"/>
        <w:szCs w:val="20"/>
        <w:u w:val="none"/>
      </w:rPr>
    </w:lvl>
    <w:lvl w:ilvl="3">
      <w:start w:val="1"/>
      <w:numFmt w:val="bullet"/>
      <w:pStyle w:val="Chitiet"/>
      <w:lvlText w:val=""/>
      <w:lvlJc w:val="left"/>
      <w:pPr>
        <w:tabs>
          <w:tab w:val="num" w:pos="1584"/>
        </w:tabs>
        <w:ind w:left="1584" w:hanging="360"/>
      </w:pPr>
      <w:rPr>
        <w:rFonts w:ascii="Wingdings" w:hAnsi="Wingdings" w:hint="default"/>
        <w:b w:val="0"/>
        <w:i w:val="0"/>
        <w:sz w:val="20"/>
        <w:szCs w:val="20"/>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0E7002D2"/>
    <w:multiLevelType w:val="hybridMultilevel"/>
    <w:tmpl w:val="BBC4C764"/>
    <w:lvl w:ilvl="0" w:tplc="321255FE">
      <w:start w:val="1"/>
      <w:numFmt w:val="upperLetter"/>
      <w:lvlText w:val="%1."/>
      <w:lvlJc w:val="left"/>
      <w:pPr>
        <w:tabs>
          <w:tab w:val="num" w:pos="360"/>
        </w:tabs>
        <w:ind w:left="360" w:hanging="360"/>
      </w:pPr>
      <w:rPr>
        <w:rFonts w:ascii="Times New Roman" w:hAnsi="Times New Roman" w:cs="Times New Roman" w:hint="default"/>
        <w:b/>
        <w:i w:val="0"/>
        <w:sz w:val="28"/>
        <w:szCs w:val="28"/>
      </w:rPr>
    </w:lvl>
    <w:lvl w:ilvl="1" w:tplc="D5FA80EC">
      <w:start w:val="1"/>
      <w:numFmt w:val="upperRoman"/>
      <w:lvlText w:val="%2."/>
      <w:lvlJc w:val="left"/>
      <w:pPr>
        <w:tabs>
          <w:tab w:val="num" w:pos="576"/>
        </w:tabs>
        <w:ind w:left="576" w:hanging="576"/>
      </w:pPr>
      <w:rPr>
        <w:rFonts w:ascii="Times New Roman" w:hAnsi="Times New Roman" w:cs="Times New Roman" w:hint="default"/>
        <w:b/>
        <w:i w:val="0"/>
        <w:sz w:val="24"/>
        <w:szCs w:val="24"/>
      </w:rPr>
    </w:lvl>
    <w:lvl w:ilvl="2" w:tplc="A2344554">
      <w:start w:val="1"/>
      <w:numFmt w:val="bullet"/>
      <w:lvlText w:val=""/>
      <w:lvlJc w:val="left"/>
      <w:pPr>
        <w:tabs>
          <w:tab w:val="num" w:pos="2340"/>
        </w:tabs>
        <w:ind w:left="2340" w:hanging="360"/>
      </w:pPr>
      <w:rPr>
        <w:rFonts w:ascii="Wingdings" w:hAnsi="Wingdings" w:cs="Times New Roman" w:hint="default"/>
        <w:b/>
        <w:i w:val="0"/>
        <w:sz w:val="20"/>
        <w:szCs w:val="20"/>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
    <w:nsid w:val="16403BD0"/>
    <w:multiLevelType w:val="hybridMultilevel"/>
    <w:tmpl w:val="E9C6FC3E"/>
    <w:lvl w:ilvl="0" w:tplc="13A2AB62">
      <w:start w:val="5"/>
      <w:numFmt w:val="bullet"/>
      <w:pStyle w:val="Mota"/>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CC43A51"/>
    <w:multiLevelType w:val="hybridMultilevel"/>
    <w:tmpl w:val="F13C14E4"/>
    <w:lvl w:ilvl="0" w:tplc="151E701A">
      <w:start w:val="1"/>
      <w:numFmt w:val="bullet"/>
      <w:lvlText w:val=""/>
      <w:lvlJc w:val="left"/>
      <w:pPr>
        <w:tabs>
          <w:tab w:val="num" w:pos="2700"/>
        </w:tabs>
        <w:ind w:left="2700" w:hanging="360"/>
      </w:pPr>
      <w:rPr>
        <w:rFonts w:ascii="Wingdings" w:hAnsi="Wingdings"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7CD0D7B"/>
    <w:multiLevelType w:val="hybridMultilevel"/>
    <w:tmpl w:val="D33AE696"/>
    <w:lvl w:ilvl="0" w:tplc="8EBE732E">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EF939AD"/>
    <w:multiLevelType w:val="hybridMultilevel"/>
    <w:tmpl w:val="CCE2A418"/>
    <w:lvl w:ilvl="0" w:tplc="27D45416">
      <w:start w:val="1"/>
      <w:numFmt w:val="upperRoman"/>
      <w:lvlText w:val="%1."/>
      <w:lvlJc w:val="left"/>
      <w:pPr>
        <w:tabs>
          <w:tab w:val="num" w:pos="360"/>
        </w:tabs>
        <w:ind w:left="360" w:hanging="360"/>
      </w:pPr>
      <w:rPr>
        <w:rFonts w:ascii="Tahoma" w:hAnsi="Tahoma"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1A4AB4"/>
    <w:multiLevelType w:val="hybridMultilevel"/>
    <w:tmpl w:val="293C695A"/>
    <w:lvl w:ilvl="0" w:tplc="3DB6C468">
      <w:start w:val="1"/>
      <w:numFmt w:val="decimal"/>
      <w:lvlText w:val="%1."/>
      <w:lvlJc w:val="left"/>
      <w:pPr>
        <w:tabs>
          <w:tab w:val="num" w:pos="720"/>
        </w:tabs>
        <w:ind w:left="720" w:hanging="360"/>
      </w:p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365461C5"/>
    <w:multiLevelType w:val="hybridMultilevel"/>
    <w:tmpl w:val="1F2AF282"/>
    <w:lvl w:ilvl="0" w:tplc="210C5024">
      <w:start w:val="1"/>
      <w:numFmt w:val="bullet"/>
      <w:lvlText w:val=""/>
      <w:lvlJc w:val="left"/>
      <w:pPr>
        <w:tabs>
          <w:tab w:val="num" w:pos="360"/>
        </w:tabs>
        <w:ind w:left="-72" w:firstLine="43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A15CC5"/>
    <w:multiLevelType w:val="hybridMultilevel"/>
    <w:tmpl w:val="B69CF21E"/>
    <w:lvl w:ilvl="0" w:tplc="CF7EADAE">
      <w:start w:val="1"/>
      <w:numFmt w:val="decimal"/>
      <w:lvlText w:val="%1."/>
      <w:lvlJc w:val="left"/>
      <w:pPr>
        <w:tabs>
          <w:tab w:val="num" w:pos="720"/>
        </w:tabs>
        <w:ind w:left="720" w:hanging="360"/>
      </w:pPr>
    </w:lvl>
    <w:lvl w:ilvl="1" w:tplc="04090019">
      <w:start w:val="1"/>
      <w:numFmt w:val="bullet"/>
      <w:lvlText w:val=""/>
      <w:lvlJc w:val="left"/>
      <w:pPr>
        <w:tabs>
          <w:tab w:val="num" w:pos="720"/>
        </w:tabs>
        <w:ind w:left="72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E5C07BB"/>
    <w:multiLevelType w:val="hybridMultilevel"/>
    <w:tmpl w:val="BE3C7CCE"/>
    <w:lvl w:ilvl="0" w:tplc="5504EB6C">
      <w:start w:val="1"/>
      <w:numFmt w:val="decimal"/>
      <w:lvlText w:val="%1."/>
      <w:lvlJc w:val="left"/>
      <w:pPr>
        <w:tabs>
          <w:tab w:val="num" w:pos="720"/>
        </w:tabs>
        <w:ind w:left="720" w:hanging="360"/>
      </w:pPr>
      <w:rPr>
        <w:rFonts w:ascii="Tahoma" w:hAnsi="Tahoma" w:cs="Tahoma" w:hint="default"/>
        <w:sz w:val="20"/>
        <w:szCs w:val="20"/>
      </w:rPr>
    </w:lvl>
    <w:lvl w:ilvl="1" w:tplc="894C92AE">
      <w:start w:val="1"/>
      <w:numFmt w:val="lowerLetter"/>
      <w:lvlText w:val="%2."/>
      <w:lvlJc w:val="left"/>
      <w:pPr>
        <w:tabs>
          <w:tab w:val="num" w:pos="1440"/>
        </w:tabs>
        <w:ind w:left="1440" w:hanging="360"/>
      </w:pPr>
    </w:lvl>
    <w:lvl w:ilvl="2" w:tplc="04090005">
      <w:numFmt w:val="bullet"/>
      <w:lvlText w:val="-"/>
      <w:lvlJc w:val="left"/>
      <w:pPr>
        <w:tabs>
          <w:tab w:val="num" w:pos="2340"/>
        </w:tabs>
        <w:ind w:left="2340" w:hanging="360"/>
      </w:pPr>
      <w:rPr>
        <w:rFonts w:ascii="Arial" w:eastAsia="Times New Roman" w:hAnsi="Arial" w:cs="Arial" w:hint="default"/>
      </w:r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nsid w:val="40C34136"/>
    <w:multiLevelType w:val="hybridMultilevel"/>
    <w:tmpl w:val="CFBAD0F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492FC8"/>
    <w:multiLevelType w:val="multilevel"/>
    <w:tmpl w:val="7444EF3A"/>
    <w:lvl w:ilvl="0">
      <w:start w:val="1"/>
      <w:numFmt w:val="none"/>
      <w:suff w:val="nothing"/>
      <w:lvlText w:val="%1"/>
      <w:lvlJc w:val="left"/>
      <w:pPr>
        <w:ind w:left="0" w:firstLine="0"/>
      </w:pPr>
      <w:rPr>
        <w:rFonts w:hint="default"/>
      </w:rPr>
    </w:lvl>
    <w:lvl w:ilvl="1">
      <w:start w:val="1"/>
      <w:numFmt w:val="bullet"/>
      <w:lvlText w:val=""/>
      <w:lvlJc w:val="left"/>
      <w:pPr>
        <w:tabs>
          <w:tab w:val="num" w:pos="360"/>
        </w:tabs>
        <w:ind w:left="360" w:hanging="360"/>
      </w:pPr>
      <w:rPr>
        <w:rFonts w:ascii="Wingdings" w:hAnsi="Wingdings" w:hint="default"/>
        <w:sz w:val="22"/>
        <w:szCs w:val="22"/>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nsid w:val="42E341BB"/>
    <w:multiLevelType w:val="hybridMultilevel"/>
    <w:tmpl w:val="CDAE17CC"/>
    <w:lvl w:ilvl="0" w:tplc="0409000F">
      <w:start w:val="1"/>
      <w:numFmt w:val="upperLetter"/>
      <w:lvlText w:val="%1."/>
      <w:lvlJc w:val="left"/>
      <w:pPr>
        <w:tabs>
          <w:tab w:val="num" w:pos="360"/>
        </w:tabs>
        <w:ind w:left="360" w:hanging="360"/>
      </w:pPr>
      <w:rPr>
        <w:rFonts w:hint="default"/>
      </w:rPr>
    </w:lvl>
    <w:lvl w:ilvl="1" w:tplc="0CB25C4C">
      <w:start w:val="1"/>
      <w:numFmt w:val="bullet"/>
      <w:lvlText w:val=""/>
      <w:lvlJc w:val="left"/>
      <w:pPr>
        <w:tabs>
          <w:tab w:val="num" w:pos="936"/>
        </w:tabs>
        <w:ind w:left="936" w:hanging="360"/>
      </w:pPr>
      <w:rPr>
        <w:rFonts w:ascii="Symbol" w:hAnsi="Symbol" w:hint="default"/>
        <w:sz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3AD084A"/>
    <w:multiLevelType w:val="multilevel"/>
    <w:tmpl w:val="6EE26B28"/>
    <w:lvl w:ilvl="0">
      <w:start w:val="1"/>
      <w:numFmt w:val="none"/>
      <w:suff w:val="nothing"/>
      <w:lvlText w:val="%1"/>
      <w:lvlJc w:val="left"/>
      <w:pPr>
        <w:ind w:left="0" w:firstLine="0"/>
      </w:pPr>
      <w:rPr>
        <w:rFonts w:hint="default"/>
      </w:rPr>
    </w:lvl>
    <w:lvl w:ilvl="1">
      <w:numFmt w:val="bullet"/>
      <w:lvlText w:val="-"/>
      <w:lvlJc w:val="left"/>
      <w:pPr>
        <w:tabs>
          <w:tab w:val="num" w:pos="360"/>
        </w:tabs>
        <w:ind w:left="360" w:hanging="360"/>
      </w:pPr>
      <w:rPr>
        <w:rFonts w:ascii="Times New Roman" w:eastAsia="Times New Roman" w:hAnsi="Times New Roman" w:cs="Times New Roman" w:hint="default"/>
        <w:b w:val="0"/>
        <w:sz w:val="22"/>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nsid w:val="43DE5E55"/>
    <w:multiLevelType w:val="multilevel"/>
    <w:tmpl w:val="CCE2A418"/>
    <w:lvl w:ilvl="0">
      <w:start w:val="1"/>
      <w:numFmt w:val="upperRoman"/>
      <w:lvlText w:val="%1."/>
      <w:lvlJc w:val="left"/>
      <w:pPr>
        <w:tabs>
          <w:tab w:val="num" w:pos="360"/>
        </w:tabs>
        <w:ind w:left="360" w:hanging="360"/>
      </w:pPr>
      <w:rPr>
        <w:rFonts w:ascii="Tahoma" w:hAnsi="Tahoma"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4C32D3B"/>
    <w:multiLevelType w:val="multilevel"/>
    <w:tmpl w:val="473C5EB6"/>
    <w:lvl w:ilvl="0">
      <w:start w:val="1"/>
      <w:numFmt w:val="decimal"/>
      <w:pStyle w:val="cauhoi0"/>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7EC637B"/>
    <w:multiLevelType w:val="hybridMultilevel"/>
    <w:tmpl w:val="6854B6FA"/>
    <w:lvl w:ilvl="0" w:tplc="3DE01D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F96CFB"/>
    <w:multiLevelType w:val="hybridMultilevel"/>
    <w:tmpl w:val="35C2BB84"/>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720"/>
        </w:tabs>
        <w:ind w:left="72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CDB335B"/>
    <w:multiLevelType w:val="hybridMultilevel"/>
    <w:tmpl w:val="E1A88FAE"/>
    <w:lvl w:ilvl="0" w:tplc="FFFFFFF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03D073F"/>
    <w:multiLevelType w:val="hybridMultilevel"/>
    <w:tmpl w:val="68F2859C"/>
    <w:lvl w:ilvl="0" w:tplc="5F2A6410">
      <w:numFmt w:val="bullet"/>
      <w:lvlText w:val=""/>
      <w:lvlJc w:val="left"/>
      <w:pPr>
        <w:tabs>
          <w:tab w:val="num" w:pos="1440"/>
        </w:tabs>
        <w:ind w:left="1440" w:hanging="360"/>
      </w:pPr>
      <w:rPr>
        <w:rFonts w:ascii="Wingdings" w:hAnsi="Wingdings"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0980EE1"/>
    <w:multiLevelType w:val="multilevel"/>
    <w:tmpl w:val="DA908A0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92"/>
        </w:tabs>
        <w:ind w:left="792" w:hanging="432"/>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7121A49"/>
    <w:multiLevelType w:val="hybridMultilevel"/>
    <w:tmpl w:val="0E3A1F6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5894613A"/>
    <w:multiLevelType w:val="hybridMultilevel"/>
    <w:tmpl w:val="81D6730A"/>
    <w:lvl w:ilvl="0" w:tplc="C7606016">
      <w:start w:val="1"/>
      <w:numFmt w:val="bullet"/>
      <w:lvlText w:val=""/>
      <w:lvlJc w:val="left"/>
      <w:pPr>
        <w:tabs>
          <w:tab w:val="num" w:pos="216"/>
        </w:tabs>
        <w:ind w:left="216" w:firstLine="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8FD2438"/>
    <w:multiLevelType w:val="hybridMultilevel"/>
    <w:tmpl w:val="98E4FEAC"/>
    <w:lvl w:ilvl="0" w:tplc="258A6A14">
      <w:start w:val="1"/>
      <w:numFmt w:val="upperLetter"/>
      <w:lvlText w:val="%1."/>
      <w:lvlJc w:val="left"/>
      <w:pPr>
        <w:tabs>
          <w:tab w:val="num" w:pos="680"/>
        </w:tabs>
        <w:ind w:left="720" w:hanging="493"/>
      </w:pPr>
      <w:rPr>
        <w:rFonts w:hint="default"/>
        <w:b/>
      </w:rPr>
    </w:lvl>
    <w:lvl w:ilvl="1" w:tplc="C818E772">
      <w:start w:val="1"/>
      <w:numFmt w:val="decimal"/>
      <w:lvlText w:val="%2."/>
      <w:lvlJc w:val="left"/>
      <w:pPr>
        <w:tabs>
          <w:tab w:val="num" w:pos="170"/>
        </w:tabs>
        <w:ind w:left="510" w:hanging="34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1F3318"/>
    <w:multiLevelType w:val="hybridMultilevel"/>
    <w:tmpl w:val="B5540E10"/>
    <w:lvl w:ilvl="0" w:tplc="EBF6FB62">
      <w:start w:val="1"/>
      <w:numFmt w:val="bullet"/>
      <w:lvlText w:val=""/>
      <w:lvlJc w:val="left"/>
      <w:pPr>
        <w:tabs>
          <w:tab w:val="num" w:pos="360"/>
        </w:tabs>
        <w:ind w:left="0"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26166A8"/>
    <w:multiLevelType w:val="hybridMultilevel"/>
    <w:tmpl w:val="C56A1FA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nsid w:val="63BA3378"/>
    <w:multiLevelType w:val="multilevel"/>
    <w:tmpl w:val="7444EF3A"/>
    <w:lvl w:ilvl="0">
      <w:start w:val="1"/>
      <w:numFmt w:val="none"/>
      <w:suff w:val="nothing"/>
      <w:lvlText w:val="%1"/>
      <w:lvlJc w:val="left"/>
      <w:pPr>
        <w:ind w:left="0" w:firstLine="0"/>
      </w:pPr>
      <w:rPr>
        <w:rFonts w:hint="default"/>
      </w:rPr>
    </w:lvl>
    <w:lvl w:ilvl="1">
      <w:start w:val="1"/>
      <w:numFmt w:val="bullet"/>
      <w:pStyle w:val="ExMota1"/>
      <w:lvlText w:val=""/>
      <w:lvlJc w:val="left"/>
      <w:pPr>
        <w:tabs>
          <w:tab w:val="num" w:pos="360"/>
        </w:tabs>
        <w:ind w:left="360" w:hanging="360"/>
      </w:pPr>
      <w:rPr>
        <w:rFonts w:ascii="Wingdings" w:hAnsi="Wingdings" w:hint="default"/>
        <w:sz w:val="22"/>
        <w:szCs w:val="22"/>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nsid w:val="6AE22194"/>
    <w:multiLevelType w:val="multilevel"/>
    <w:tmpl w:val="C9E02A3E"/>
    <w:lvl w:ilvl="0">
      <w:start w:val="1"/>
      <w:numFmt w:val="bullet"/>
      <w:lvlText w:val=""/>
      <w:lvlJc w:val="left"/>
      <w:pPr>
        <w:tabs>
          <w:tab w:val="num" w:pos="360"/>
        </w:tabs>
        <w:ind w:left="360" w:hanging="360"/>
      </w:pPr>
      <w:rPr>
        <w:rFonts w:ascii="Symbol" w:hAnsi="Symbol" w:hint="default"/>
        <w:sz w:val="16"/>
        <w:szCs w:val="16"/>
      </w:rPr>
    </w:lvl>
    <w:lvl w:ilvl="1">
      <w:start w:val="1"/>
      <w:numFmt w:val="none"/>
      <w:lvlText w:val=""/>
      <w:lvlJc w:val="left"/>
      <w:pPr>
        <w:tabs>
          <w:tab w:val="num" w:pos="360"/>
        </w:tabs>
        <w:ind w:left="360" w:hanging="360"/>
      </w:pPr>
      <w:rPr>
        <w:rFonts w:hint="default"/>
      </w:rPr>
    </w:lvl>
    <w:lvl w:ilvl="2">
      <w:start w:val="1"/>
      <w:numFmt w:val="bullet"/>
      <w:lvlText w:val=""/>
      <w:lvlJc w:val="left"/>
      <w:pPr>
        <w:tabs>
          <w:tab w:val="num" w:pos="720"/>
        </w:tabs>
        <w:ind w:left="720" w:hanging="360"/>
      </w:pPr>
      <w:rPr>
        <w:rFonts w:ascii="Symbol" w:hAnsi="Symbol" w:hint="default"/>
      </w:rPr>
    </w:lvl>
    <w:lvl w:ilvl="3">
      <w:start w:val="1"/>
      <w:numFmt w:val="decimal"/>
      <w:lvlText w:val="%4"/>
      <w:lvlJc w:val="left"/>
      <w:pPr>
        <w:tabs>
          <w:tab w:val="num" w:pos="720"/>
        </w:tabs>
        <w:ind w:left="720" w:hanging="360"/>
      </w:pPr>
      <w:rPr>
        <w:rFonts w:hint="default"/>
      </w:rPr>
    </w:lvl>
    <w:lvl w:ilvl="4">
      <w:start w:val="1"/>
      <w:numFmt w:val="none"/>
      <w:lvlText w:val=""/>
      <w:lvlJc w:val="left"/>
      <w:pPr>
        <w:tabs>
          <w:tab w:val="num" w:pos="720"/>
        </w:tabs>
        <w:ind w:left="720" w:firstLine="0"/>
      </w:pPr>
      <w:rPr>
        <w:rFonts w:hint="default"/>
      </w:rPr>
    </w:lvl>
    <w:lvl w:ilvl="5">
      <w:start w:val="1"/>
      <w:numFmt w:val="bullet"/>
      <w:lvlText w:val=""/>
      <w:lvlJc w:val="left"/>
      <w:pPr>
        <w:tabs>
          <w:tab w:val="num" w:pos="1080"/>
        </w:tabs>
        <w:ind w:left="1080" w:hanging="360"/>
      </w:pPr>
      <w:rPr>
        <w:rFonts w:ascii="Wingdings" w:hAnsi="Wingdings" w:hint="default"/>
      </w:rPr>
    </w:lvl>
    <w:lvl w:ilvl="6">
      <w:start w:val="1"/>
      <w:numFmt w:val="lowerLetter"/>
      <w:lvlText w:val="%7"/>
      <w:lvlJc w:val="left"/>
      <w:pPr>
        <w:tabs>
          <w:tab w:val="num" w:pos="1080"/>
        </w:tabs>
        <w:ind w:left="1080" w:hanging="360"/>
      </w:pPr>
      <w:rPr>
        <w:rFonts w:hint="default"/>
      </w:rPr>
    </w:lvl>
    <w:lvl w:ilvl="7">
      <w:start w:val="1"/>
      <w:numFmt w:val="bullet"/>
      <w:lvlText w:val=""/>
      <w:lvlJc w:val="left"/>
      <w:pPr>
        <w:tabs>
          <w:tab w:val="num" w:pos="1440"/>
        </w:tabs>
        <w:ind w:left="1440" w:hanging="360"/>
      </w:pPr>
      <w:rPr>
        <w:rFonts w:ascii="Wingdings" w:hAnsi="Wingdings" w:hint="default"/>
      </w:rPr>
    </w:lvl>
    <w:lvl w:ilvl="8">
      <w:start w:val="1"/>
      <w:numFmt w:val="lowerRoman"/>
      <w:lvlText w:val="%9"/>
      <w:lvlJc w:val="left"/>
      <w:pPr>
        <w:tabs>
          <w:tab w:val="num" w:pos="1440"/>
        </w:tabs>
        <w:ind w:left="1440" w:hanging="360"/>
      </w:pPr>
      <w:rPr>
        <w:rFonts w:hint="default"/>
      </w:rPr>
    </w:lvl>
  </w:abstractNum>
  <w:abstractNum w:abstractNumId="29">
    <w:nsid w:val="6B6D7AF0"/>
    <w:multiLevelType w:val="hybridMultilevel"/>
    <w:tmpl w:val="BA18D920"/>
    <w:lvl w:ilvl="0" w:tplc="E24C1054">
      <w:start w:val="1"/>
      <w:numFmt w:val="upperRoman"/>
      <w:lvlText w:val="%1."/>
      <w:lvlJc w:val="left"/>
      <w:pPr>
        <w:tabs>
          <w:tab w:val="num" w:pos="720"/>
        </w:tabs>
        <w:ind w:left="720" w:hanging="36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7100F5A">
      <w:start w:val="1"/>
      <w:numFmt w:val="bullet"/>
      <w:lvlText w:val=""/>
      <w:lvlJc w:val="left"/>
      <w:pPr>
        <w:tabs>
          <w:tab w:val="num" w:pos="360"/>
        </w:tabs>
        <w:ind w:left="360" w:hanging="360"/>
      </w:pPr>
      <w:rPr>
        <w:rFonts w:ascii="Wingdings" w:hAnsi="Wingdings"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9E4DD84">
      <w:start w:val="1"/>
      <w:numFmt w:val="bullet"/>
      <w:lvlText w:val=""/>
      <w:lvlJc w:val="left"/>
      <w:pPr>
        <w:tabs>
          <w:tab w:val="num" w:pos="720"/>
        </w:tabs>
        <w:ind w:left="720" w:hanging="360"/>
      </w:pPr>
      <w:rPr>
        <w:rFonts w:ascii="Wingdings" w:hAnsi="Wingdings"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B840777"/>
    <w:multiLevelType w:val="hybridMultilevel"/>
    <w:tmpl w:val="12C09F30"/>
    <w:lvl w:ilvl="0" w:tplc="2E802E4E">
      <w:numFmt w:val="bullet"/>
      <w:lvlText w:val=""/>
      <w:lvlJc w:val="left"/>
      <w:pPr>
        <w:tabs>
          <w:tab w:val="num" w:pos="3412"/>
        </w:tabs>
        <w:ind w:left="3412" w:hanging="360"/>
      </w:pPr>
      <w:rPr>
        <w:rFonts w:ascii="Wingdings" w:hAnsi="Wingdings"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2E802E4E">
      <w:numFmt w:val="bullet"/>
      <w:lvlText w:val=""/>
      <w:lvlJc w:val="left"/>
      <w:pPr>
        <w:tabs>
          <w:tab w:val="num" w:pos="2426"/>
        </w:tabs>
        <w:ind w:left="2426" w:hanging="360"/>
      </w:pPr>
      <w:rPr>
        <w:rFonts w:ascii="Wingdings" w:hAnsi="Wingdings"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3146"/>
        </w:tabs>
        <w:ind w:left="3146" w:hanging="360"/>
      </w:pPr>
      <w:rPr>
        <w:rFonts w:ascii="Wingdings" w:hAnsi="Wingdings" w:hint="default"/>
      </w:rPr>
    </w:lvl>
    <w:lvl w:ilvl="3" w:tplc="04090001" w:tentative="1">
      <w:start w:val="1"/>
      <w:numFmt w:val="bullet"/>
      <w:lvlText w:val=""/>
      <w:lvlJc w:val="left"/>
      <w:pPr>
        <w:tabs>
          <w:tab w:val="num" w:pos="3866"/>
        </w:tabs>
        <w:ind w:left="3866" w:hanging="360"/>
      </w:pPr>
      <w:rPr>
        <w:rFonts w:ascii="Symbol" w:hAnsi="Symbol" w:hint="default"/>
      </w:rPr>
    </w:lvl>
    <w:lvl w:ilvl="4" w:tplc="04090003" w:tentative="1">
      <w:start w:val="1"/>
      <w:numFmt w:val="bullet"/>
      <w:lvlText w:val="o"/>
      <w:lvlJc w:val="left"/>
      <w:pPr>
        <w:tabs>
          <w:tab w:val="num" w:pos="4586"/>
        </w:tabs>
        <w:ind w:left="4586" w:hanging="360"/>
      </w:pPr>
      <w:rPr>
        <w:rFonts w:ascii="Courier New" w:hAnsi="Courier New" w:cs="Courier New" w:hint="default"/>
      </w:rPr>
    </w:lvl>
    <w:lvl w:ilvl="5" w:tplc="04090005" w:tentative="1">
      <w:start w:val="1"/>
      <w:numFmt w:val="bullet"/>
      <w:lvlText w:val=""/>
      <w:lvlJc w:val="left"/>
      <w:pPr>
        <w:tabs>
          <w:tab w:val="num" w:pos="5306"/>
        </w:tabs>
        <w:ind w:left="5306" w:hanging="360"/>
      </w:pPr>
      <w:rPr>
        <w:rFonts w:ascii="Wingdings" w:hAnsi="Wingdings" w:hint="default"/>
      </w:rPr>
    </w:lvl>
    <w:lvl w:ilvl="6" w:tplc="04090001" w:tentative="1">
      <w:start w:val="1"/>
      <w:numFmt w:val="bullet"/>
      <w:lvlText w:val=""/>
      <w:lvlJc w:val="left"/>
      <w:pPr>
        <w:tabs>
          <w:tab w:val="num" w:pos="6026"/>
        </w:tabs>
        <w:ind w:left="6026" w:hanging="360"/>
      </w:pPr>
      <w:rPr>
        <w:rFonts w:ascii="Symbol" w:hAnsi="Symbol" w:hint="default"/>
      </w:rPr>
    </w:lvl>
    <w:lvl w:ilvl="7" w:tplc="04090003" w:tentative="1">
      <w:start w:val="1"/>
      <w:numFmt w:val="bullet"/>
      <w:lvlText w:val="o"/>
      <w:lvlJc w:val="left"/>
      <w:pPr>
        <w:tabs>
          <w:tab w:val="num" w:pos="6746"/>
        </w:tabs>
        <w:ind w:left="6746" w:hanging="360"/>
      </w:pPr>
      <w:rPr>
        <w:rFonts w:ascii="Courier New" w:hAnsi="Courier New" w:cs="Courier New" w:hint="default"/>
      </w:rPr>
    </w:lvl>
    <w:lvl w:ilvl="8" w:tplc="04090005" w:tentative="1">
      <w:start w:val="1"/>
      <w:numFmt w:val="bullet"/>
      <w:lvlText w:val=""/>
      <w:lvlJc w:val="left"/>
      <w:pPr>
        <w:tabs>
          <w:tab w:val="num" w:pos="7466"/>
        </w:tabs>
        <w:ind w:left="7466" w:hanging="360"/>
      </w:pPr>
      <w:rPr>
        <w:rFonts w:ascii="Wingdings" w:hAnsi="Wingdings" w:hint="default"/>
      </w:rPr>
    </w:lvl>
  </w:abstractNum>
  <w:abstractNum w:abstractNumId="31">
    <w:nsid w:val="6DF77995"/>
    <w:multiLevelType w:val="multilevel"/>
    <w:tmpl w:val="CCE2A418"/>
    <w:lvl w:ilvl="0">
      <w:start w:val="1"/>
      <w:numFmt w:val="upperRoman"/>
      <w:lvlText w:val="%1."/>
      <w:lvlJc w:val="left"/>
      <w:pPr>
        <w:tabs>
          <w:tab w:val="num" w:pos="360"/>
        </w:tabs>
        <w:ind w:left="360" w:hanging="360"/>
      </w:pPr>
      <w:rPr>
        <w:rFonts w:ascii="Tahoma" w:hAnsi="Tahoma"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F640CF7"/>
    <w:multiLevelType w:val="hybridMultilevel"/>
    <w:tmpl w:val="43883C68"/>
    <w:lvl w:ilvl="0" w:tplc="17D0F828">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5935F57"/>
    <w:multiLevelType w:val="hybridMultilevel"/>
    <w:tmpl w:val="C75A61D2"/>
    <w:lvl w:ilvl="0" w:tplc="3DE01D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90F7746"/>
    <w:multiLevelType w:val="multilevel"/>
    <w:tmpl w:val="CCE2A418"/>
    <w:lvl w:ilvl="0">
      <w:start w:val="1"/>
      <w:numFmt w:val="upperRoman"/>
      <w:lvlText w:val="%1."/>
      <w:lvlJc w:val="left"/>
      <w:pPr>
        <w:tabs>
          <w:tab w:val="num" w:pos="360"/>
        </w:tabs>
        <w:ind w:left="360" w:hanging="360"/>
      </w:pPr>
      <w:rPr>
        <w:rFonts w:ascii="Tahoma" w:hAnsi="Tahoma" w:hint="default"/>
        <w:b/>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E707252"/>
    <w:multiLevelType w:val="hybridMultilevel"/>
    <w:tmpl w:val="FFE24BA4"/>
    <w:lvl w:ilvl="0" w:tplc="11DC6CBA">
      <w:start w:val="1"/>
      <w:numFmt w:val="decimal"/>
      <w:lvlText w:val="%1."/>
      <w:lvlJc w:val="left"/>
      <w:pPr>
        <w:tabs>
          <w:tab w:val="num" w:pos="720"/>
        </w:tabs>
        <w:ind w:left="720" w:hanging="360"/>
      </w:pPr>
      <w:rPr>
        <w:rFonts w:hint="default"/>
        <w:b w:val="0"/>
        <w:i w:val="0"/>
        <w:caps w:val="0"/>
        <w:strike w:val="0"/>
        <w:dstrike w:val="0"/>
        <w:vanish w:val="0"/>
        <w:color w:val="000000"/>
        <w:sz w:val="20"/>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0"/>
  </w:num>
  <w:num w:numId="2">
    <w:abstractNumId w:val="7"/>
  </w:num>
  <w:num w:numId="3">
    <w:abstractNumId w:val="1"/>
  </w:num>
  <w:num w:numId="4">
    <w:abstractNumId w:val="16"/>
  </w:num>
  <w:num w:numId="5">
    <w:abstractNumId w:val="3"/>
  </w:num>
  <w:num w:numId="6">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0"/>
  </w:num>
  <w:num w:numId="9">
    <w:abstractNumId w:val="25"/>
  </w:num>
  <w:num w:numId="10">
    <w:abstractNumId w:val="23"/>
  </w:num>
  <w:num w:numId="11">
    <w:abstractNumId w:val="2"/>
  </w:num>
  <w:num w:numId="12">
    <w:abstractNumId w:val="20"/>
  </w:num>
  <w:num w:numId="13">
    <w:abstractNumId w:val="6"/>
  </w:num>
  <w:num w:numId="14">
    <w:abstractNumId w:val="15"/>
  </w:num>
  <w:num w:numId="15">
    <w:abstractNumId w:val="31"/>
  </w:num>
  <w:num w:numId="16">
    <w:abstractNumId w:val="34"/>
  </w:num>
  <w:num w:numId="17">
    <w:abstractNumId w:val="29"/>
  </w:num>
  <w:num w:numId="18">
    <w:abstractNumId w:val="12"/>
  </w:num>
  <w:num w:numId="19">
    <w:abstractNumId w:val="14"/>
  </w:num>
  <w:num w:numId="20">
    <w:abstractNumId w:val="27"/>
  </w:num>
  <w:num w:numId="21">
    <w:abstractNumId w:val="27"/>
  </w:num>
  <w:num w:numId="22">
    <w:abstractNumId w:val="32"/>
  </w:num>
  <w:num w:numId="23">
    <w:abstractNumId w:val="18"/>
  </w:num>
  <w:num w:numId="24">
    <w:abstractNumId w:val="9"/>
  </w:num>
  <w:num w:numId="25">
    <w:abstractNumId w:val="11"/>
  </w:num>
  <w:num w:numId="26">
    <w:abstractNumId w:val="8"/>
  </w:num>
  <w:num w:numId="27">
    <w:abstractNumId w:val="13"/>
  </w:num>
  <w:num w:numId="28">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5"/>
  </w:num>
  <w:num w:numId="31">
    <w:abstractNumId w:val="30"/>
  </w:num>
  <w:num w:numId="32">
    <w:abstractNumId w:val="22"/>
  </w:num>
  <w:num w:numId="33">
    <w:abstractNumId w:val="28"/>
  </w:num>
  <w:num w:numId="34">
    <w:abstractNumId w:val="26"/>
  </w:num>
  <w:num w:numId="35">
    <w:abstractNumId w:val="21"/>
  </w:num>
  <w:num w:numId="36">
    <w:abstractNumId w:val="24"/>
  </w:num>
  <w:num w:numId="37">
    <w:abstractNumId w:val="19"/>
  </w:num>
  <w:num w:numId="38">
    <w:abstractNumId w:val="35"/>
  </w:num>
  <w:num w:numId="39">
    <w:abstractNumId w:val="33"/>
  </w:num>
  <w:num w:numId="4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activeWritingStyle w:appName="MSWord" w:lang="en-US"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CD9"/>
    <w:rsid w:val="00005D34"/>
    <w:rsid w:val="00010EB6"/>
    <w:rsid w:val="00014503"/>
    <w:rsid w:val="00024F94"/>
    <w:rsid w:val="00027B8B"/>
    <w:rsid w:val="00031456"/>
    <w:rsid w:val="00034218"/>
    <w:rsid w:val="00034C47"/>
    <w:rsid w:val="00041712"/>
    <w:rsid w:val="00043177"/>
    <w:rsid w:val="00061696"/>
    <w:rsid w:val="00067D33"/>
    <w:rsid w:val="000701C6"/>
    <w:rsid w:val="000729CF"/>
    <w:rsid w:val="0008356F"/>
    <w:rsid w:val="00092B24"/>
    <w:rsid w:val="00093F09"/>
    <w:rsid w:val="000A576C"/>
    <w:rsid w:val="000A7EA8"/>
    <w:rsid w:val="000B2CD3"/>
    <w:rsid w:val="000B4E5F"/>
    <w:rsid w:val="000B5F4D"/>
    <w:rsid w:val="000C28E3"/>
    <w:rsid w:val="000C5F84"/>
    <w:rsid w:val="000D160F"/>
    <w:rsid w:val="000D1AC2"/>
    <w:rsid w:val="000D33A0"/>
    <w:rsid w:val="000D7D00"/>
    <w:rsid w:val="000E4983"/>
    <w:rsid w:val="000E6120"/>
    <w:rsid w:val="000F60A9"/>
    <w:rsid w:val="00106B4F"/>
    <w:rsid w:val="001257A2"/>
    <w:rsid w:val="00126276"/>
    <w:rsid w:val="00130796"/>
    <w:rsid w:val="00135F32"/>
    <w:rsid w:val="001410AA"/>
    <w:rsid w:val="001436FD"/>
    <w:rsid w:val="00143CA3"/>
    <w:rsid w:val="00146B8F"/>
    <w:rsid w:val="001708F6"/>
    <w:rsid w:val="00194A3D"/>
    <w:rsid w:val="001A18D2"/>
    <w:rsid w:val="001B2AB4"/>
    <w:rsid w:val="001C68F5"/>
    <w:rsid w:val="001D26EC"/>
    <w:rsid w:val="001E1346"/>
    <w:rsid w:val="001E4F7D"/>
    <w:rsid w:val="001E5647"/>
    <w:rsid w:val="001F397A"/>
    <w:rsid w:val="001F6053"/>
    <w:rsid w:val="001F617A"/>
    <w:rsid w:val="00200923"/>
    <w:rsid w:val="0022759D"/>
    <w:rsid w:val="002441DD"/>
    <w:rsid w:val="00245DB8"/>
    <w:rsid w:val="00251C8B"/>
    <w:rsid w:val="0026481E"/>
    <w:rsid w:val="002728B6"/>
    <w:rsid w:val="002768A5"/>
    <w:rsid w:val="002807B7"/>
    <w:rsid w:val="00291077"/>
    <w:rsid w:val="00291682"/>
    <w:rsid w:val="002963B2"/>
    <w:rsid w:val="002A6FF3"/>
    <w:rsid w:val="002C104A"/>
    <w:rsid w:val="002C1109"/>
    <w:rsid w:val="002F68BB"/>
    <w:rsid w:val="00315DA4"/>
    <w:rsid w:val="0031675D"/>
    <w:rsid w:val="00317561"/>
    <w:rsid w:val="003306D8"/>
    <w:rsid w:val="00372B00"/>
    <w:rsid w:val="003764F9"/>
    <w:rsid w:val="00380B9E"/>
    <w:rsid w:val="00396D4E"/>
    <w:rsid w:val="003C0159"/>
    <w:rsid w:val="003D6D28"/>
    <w:rsid w:val="003F053D"/>
    <w:rsid w:val="003F1BF4"/>
    <w:rsid w:val="00416CCE"/>
    <w:rsid w:val="00430F26"/>
    <w:rsid w:val="00446A2A"/>
    <w:rsid w:val="004625F8"/>
    <w:rsid w:val="00466144"/>
    <w:rsid w:val="00474168"/>
    <w:rsid w:val="0047555E"/>
    <w:rsid w:val="00497027"/>
    <w:rsid w:val="004A1F17"/>
    <w:rsid w:val="00512CD9"/>
    <w:rsid w:val="00522174"/>
    <w:rsid w:val="00534893"/>
    <w:rsid w:val="005410CB"/>
    <w:rsid w:val="00551AD4"/>
    <w:rsid w:val="00556C20"/>
    <w:rsid w:val="00557192"/>
    <w:rsid w:val="005617CC"/>
    <w:rsid w:val="00565D5C"/>
    <w:rsid w:val="0057795F"/>
    <w:rsid w:val="00580929"/>
    <w:rsid w:val="0058644A"/>
    <w:rsid w:val="00591D57"/>
    <w:rsid w:val="00595A29"/>
    <w:rsid w:val="005C0E23"/>
    <w:rsid w:val="005C11E8"/>
    <w:rsid w:val="005C4EFD"/>
    <w:rsid w:val="005D4147"/>
    <w:rsid w:val="005F110B"/>
    <w:rsid w:val="005F65A5"/>
    <w:rsid w:val="005F6B0B"/>
    <w:rsid w:val="00600727"/>
    <w:rsid w:val="006154EC"/>
    <w:rsid w:val="00634E8C"/>
    <w:rsid w:val="0063651A"/>
    <w:rsid w:val="00644222"/>
    <w:rsid w:val="006552BD"/>
    <w:rsid w:val="00670859"/>
    <w:rsid w:val="00694349"/>
    <w:rsid w:val="006B5B7A"/>
    <w:rsid w:val="006B7E29"/>
    <w:rsid w:val="006C04C2"/>
    <w:rsid w:val="006C2BF2"/>
    <w:rsid w:val="006D33FA"/>
    <w:rsid w:val="006E3678"/>
    <w:rsid w:val="006E3BF9"/>
    <w:rsid w:val="006F0AF6"/>
    <w:rsid w:val="006F5613"/>
    <w:rsid w:val="006F7612"/>
    <w:rsid w:val="007000B9"/>
    <w:rsid w:val="00705DD1"/>
    <w:rsid w:val="00706213"/>
    <w:rsid w:val="00725B37"/>
    <w:rsid w:val="0074525E"/>
    <w:rsid w:val="007674CA"/>
    <w:rsid w:val="00773AC3"/>
    <w:rsid w:val="00774797"/>
    <w:rsid w:val="00774EB3"/>
    <w:rsid w:val="00782FF5"/>
    <w:rsid w:val="007A4285"/>
    <w:rsid w:val="007B1CED"/>
    <w:rsid w:val="007B1ED5"/>
    <w:rsid w:val="007B4438"/>
    <w:rsid w:val="007B722E"/>
    <w:rsid w:val="007C745F"/>
    <w:rsid w:val="007E6159"/>
    <w:rsid w:val="007F61CE"/>
    <w:rsid w:val="0080023C"/>
    <w:rsid w:val="00800B5D"/>
    <w:rsid w:val="00823CCD"/>
    <w:rsid w:val="00835CAB"/>
    <w:rsid w:val="00840C91"/>
    <w:rsid w:val="008446B9"/>
    <w:rsid w:val="00873A6B"/>
    <w:rsid w:val="0088018B"/>
    <w:rsid w:val="00881DDE"/>
    <w:rsid w:val="00896919"/>
    <w:rsid w:val="00896FC4"/>
    <w:rsid w:val="00897CA7"/>
    <w:rsid w:val="008A257B"/>
    <w:rsid w:val="008A7DA7"/>
    <w:rsid w:val="008C18C4"/>
    <w:rsid w:val="008C6D76"/>
    <w:rsid w:val="008D17EE"/>
    <w:rsid w:val="008D50A4"/>
    <w:rsid w:val="008E7E64"/>
    <w:rsid w:val="008F311F"/>
    <w:rsid w:val="0090218A"/>
    <w:rsid w:val="00905348"/>
    <w:rsid w:val="0092026B"/>
    <w:rsid w:val="00945C8C"/>
    <w:rsid w:val="0095500D"/>
    <w:rsid w:val="00960E0B"/>
    <w:rsid w:val="00987719"/>
    <w:rsid w:val="0099773F"/>
    <w:rsid w:val="009A10EB"/>
    <w:rsid w:val="009A3C72"/>
    <w:rsid w:val="009B34ED"/>
    <w:rsid w:val="009B65E3"/>
    <w:rsid w:val="009C06DC"/>
    <w:rsid w:val="009C519A"/>
    <w:rsid w:val="009D67C6"/>
    <w:rsid w:val="009F2AB6"/>
    <w:rsid w:val="00A016DF"/>
    <w:rsid w:val="00A1169C"/>
    <w:rsid w:val="00A11DBC"/>
    <w:rsid w:val="00A27A97"/>
    <w:rsid w:val="00A36589"/>
    <w:rsid w:val="00A4069F"/>
    <w:rsid w:val="00A5425D"/>
    <w:rsid w:val="00A6547A"/>
    <w:rsid w:val="00A953DE"/>
    <w:rsid w:val="00A95A7D"/>
    <w:rsid w:val="00AA2158"/>
    <w:rsid w:val="00AC2259"/>
    <w:rsid w:val="00AC3033"/>
    <w:rsid w:val="00AC5062"/>
    <w:rsid w:val="00AC762F"/>
    <w:rsid w:val="00AD460E"/>
    <w:rsid w:val="00AE0214"/>
    <w:rsid w:val="00AE0976"/>
    <w:rsid w:val="00AF3D5D"/>
    <w:rsid w:val="00AF7D3F"/>
    <w:rsid w:val="00B136A9"/>
    <w:rsid w:val="00B26C07"/>
    <w:rsid w:val="00B300CB"/>
    <w:rsid w:val="00B3070B"/>
    <w:rsid w:val="00B3273E"/>
    <w:rsid w:val="00B43233"/>
    <w:rsid w:val="00B46F48"/>
    <w:rsid w:val="00B50178"/>
    <w:rsid w:val="00B51284"/>
    <w:rsid w:val="00B56589"/>
    <w:rsid w:val="00B56FBD"/>
    <w:rsid w:val="00B64EB0"/>
    <w:rsid w:val="00B75196"/>
    <w:rsid w:val="00B75A67"/>
    <w:rsid w:val="00B853A0"/>
    <w:rsid w:val="00B866E8"/>
    <w:rsid w:val="00BA3792"/>
    <w:rsid w:val="00BA647D"/>
    <w:rsid w:val="00BB7450"/>
    <w:rsid w:val="00BD3C66"/>
    <w:rsid w:val="00C00229"/>
    <w:rsid w:val="00C0125B"/>
    <w:rsid w:val="00C12F72"/>
    <w:rsid w:val="00C14250"/>
    <w:rsid w:val="00C21837"/>
    <w:rsid w:val="00C2626F"/>
    <w:rsid w:val="00C40078"/>
    <w:rsid w:val="00C830D1"/>
    <w:rsid w:val="00C862D6"/>
    <w:rsid w:val="00C87C40"/>
    <w:rsid w:val="00C96CC0"/>
    <w:rsid w:val="00CA09FA"/>
    <w:rsid w:val="00CA6830"/>
    <w:rsid w:val="00CB2958"/>
    <w:rsid w:val="00CC2464"/>
    <w:rsid w:val="00CD68D9"/>
    <w:rsid w:val="00CD7DA5"/>
    <w:rsid w:val="00D2162B"/>
    <w:rsid w:val="00D27C12"/>
    <w:rsid w:val="00D342A9"/>
    <w:rsid w:val="00D402D9"/>
    <w:rsid w:val="00D632CB"/>
    <w:rsid w:val="00D80F06"/>
    <w:rsid w:val="00D93324"/>
    <w:rsid w:val="00DA328D"/>
    <w:rsid w:val="00DB10C7"/>
    <w:rsid w:val="00DB7593"/>
    <w:rsid w:val="00DC491D"/>
    <w:rsid w:val="00DE7F4E"/>
    <w:rsid w:val="00DF0CF1"/>
    <w:rsid w:val="00DF609B"/>
    <w:rsid w:val="00E02DDC"/>
    <w:rsid w:val="00E1198A"/>
    <w:rsid w:val="00E11B09"/>
    <w:rsid w:val="00E26E64"/>
    <w:rsid w:val="00E354F0"/>
    <w:rsid w:val="00E46858"/>
    <w:rsid w:val="00E550FF"/>
    <w:rsid w:val="00E66270"/>
    <w:rsid w:val="00E72F7D"/>
    <w:rsid w:val="00E74662"/>
    <w:rsid w:val="00E75306"/>
    <w:rsid w:val="00E80862"/>
    <w:rsid w:val="00E81A1B"/>
    <w:rsid w:val="00E86B22"/>
    <w:rsid w:val="00E91213"/>
    <w:rsid w:val="00E95FB8"/>
    <w:rsid w:val="00E97A47"/>
    <w:rsid w:val="00EB2C57"/>
    <w:rsid w:val="00EB54EE"/>
    <w:rsid w:val="00EC717D"/>
    <w:rsid w:val="00F14C06"/>
    <w:rsid w:val="00F15E80"/>
    <w:rsid w:val="00F25143"/>
    <w:rsid w:val="00F53EF8"/>
    <w:rsid w:val="00F53F25"/>
    <w:rsid w:val="00F71A6A"/>
    <w:rsid w:val="00F82F28"/>
    <w:rsid w:val="00F839C3"/>
    <w:rsid w:val="00F83F28"/>
    <w:rsid w:val="00FD342C"/>
    <w:rsid w:val="00FD4698"/>
    <w:rsid w:val="00FE0825"/>
    <w:rsid w:val="00FE73C8"/>
    <w:rsid w:val="00FF67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75EF3DC-8A3F-4565-9D68-E3DA8DEEB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5A29"/>
    <w:rPr>
      <w:sz w:val="24"/>
      <w:szCs w:val="24"/>
    </w:rPr>
  </w:style>
  <w:style w:type="paragraph" w:styleId="Heading1">
    <w:name w:val="heading 1"/>
    <w:basedOn w:val="Normal"/>
    <w:next w:val="Normal"/>
    <w:qFormat/>
    <w:rsid w:val="00595A29"/>
    <w:pPr>
      <w:spacing w:before="120" w:after="120"/>
      <w:jc w:val="both"/>
      <w:outlineLvl w:val="0"/>
    </w:pPr>
    <w:rPr>
      <w:rFonts w:ascii="VNI-Times" w:hAnsi="VNI-Times" w:cs="Arial"/>
      <w:b/>
      <w:bCs/>
      <w:kern w:val="32"/>
      <w:sz w:val="26"/>
      <w:szCs w:val="32"/>
    </w:rPr>
  </w:style>
  <w:style w:type="paragraph" w:styleId="Heading2">
    <w:name w:val="heading 2"/>
    <w:basedOn w:val="Normal"/>
    <w:next w:val="Normal"/>
    <w:qFormat/>
    <w:rsid w:val="00595A29"/>
    <w:pPr>
      <w:keepNext/>
      <w:ind w:left="720"/>
      <w:jc w:val="center"/>
      <w:outlineLvl w:val="1"/>
    </w:pPr>
    <w:rPr>
      <w:rFonts w:ascii="VNI-Times" w:hAnsi="VNI-Times"/>
      <w:b/>
      <w:i/>
      <w:szCs w:val="20"/>
    </w:rPr>
  </w:style>
  <w:style w:type="paragraph" w:styleId="Heading3">
    <w:name w:val="heading 3"/>
    <w:basedOn w:val="Normal"/>
    <w:next w:val="Normal"/>
    <w:qFormat/>
    <w:rsid w:val="00595A29"/>
    <w:pPr>
      <w:tabs>
        <w:tab w:val="num" w:pos="720"/>
      </w:tabs>
      <w:spacing w:before="120" w:after="60"/>
      <w:ind w:left="720" w:hanging="360"/>
      <w:jc w:val="both"/>
      <w:outlineLvl w:val="2"/>
    </w:pPr>
    <w:rPr>
      <w:rFonts w:ascii="VNI-Times" w:hAnsi="VNI-Times" w:cs="Arial"/>
      <w:bCs/>
      <w:sz w:val="22"/>
      <w:szCs w:val="26"/>
    </w:rPr>
  </w:style>
  <w:style w:type="paragraph" w:styleId="Heading4">
    <w:name w:val="heading 4"/>
    <w:basedOn w:val="Normal"/>
    <w:next w:val="Normal"/>
    <w:autoRedefine/>
    <w:qFormat/>
    <w:rsid w:val="00595A29"/>
    <w:pPr>
      <w:tabs>
        <w:tab w:val="num" w:pos="792"/>
      </w:tabs>
      <w:spacing w:before="120" w:after="60"/>
      <w:ind w:left="360"/>
      <w:jc w:val="center"/>
      <w:outlineLvl w:val="3"/>
    </w:pPr>
    <w:rPr>
      <w:rFonts w:ascii="VNI-Times" w:hAnsi="VNI-Times"/>
      <w:b/>
      <w:bCs/>
      <w:snapToGrid w:val="0"/>
      <w:szCs w:val="28"/>
    </w:rPr>
  </w:style>
  <w:style w:type="paragraph" w:styleId="Heading5">
    <w:name w:val="heading 5"/>
    <w:basedOn w:val="Normal"/>
    <w:next w:val="Normal"/>
    <w:qFormat/>
    <w:rsid w:val="00595A29"/>
    <w:pPr>
      <w:numPr>
        <w:ilvl w:val="4"/>
        <w:numId w:val="3"/>
      </w:numPr>
      <w:spacing w:before="240" w:after="60"/>
      <w:outlineLvl w:val="4"/>
    </w:pPr>
    <w:rPr>
      <w:b/>
      <w:bCs/>
      <w:i/>
      <w:iCs/>
      <w:sz w:val="26"/>
      <w:szCs w:val="26"/>
    </w:rPr>
  </w:style>
  <w:style w:type="paragraph" w:styleId="Heading6">
    <w:name w:val="heading 6"/>
    <w:basedOn w:val="Normal"/>
    <w:next w:val="Normal"/>
    <w:qFormat/>
    <w:rsid w:val="00595A29"/>
    <w:pPr>
      <w:numPr>
        <w:ilvl w:val="5"/>
        <w:numId w:val="3"/>
      </w:numPr>
      <w:spacing w:before="240" w:after="60"/>
      <w:outlineLvl w:val="5"/>
    </w:pPr>
    <w:rPr>
      <w:b/>
      <w:bCs/>
      <w:sz w:val="22"/>
      <w:szCs w:val="22"/>
    </w:rPr>
  </w:style>
  <w:style w:type="paragraph" w:styleId="Heading7">
    <w:name w:val="heading 7"/>
    <w:basedOn w:val="Normal"/>
    <w:next w:val="Normal"/>
    <w:qFormat/>
    <w:rsid w:val="00595A29"/>
    <w:pPr>
      <w:numPr>
        <w:ilvl w:val="6"/>
        <w:numId w:val="3"/>
      </w:numPr>
      <w:spacing w:before="240" w:after="60"/>
      <w:outlineLvl w:val="6"/>
    </w:pPr>
  </w:style>
  <w:style w:type="paragraph" w:styleId="Heading8">
    <w:name w:val="heading 8"/>
    <w:basedOn w:val="Normal"/>
    <w:next w:val="Normal"/>
    <w:qFormat/>
    <w:rsid w:val="00595A29"/>
    <w:pPr>
      <w:numPr>
        <w:ilvl w:val="7"/>
        <w:numId w:val="3"/>
      </w:numPr>
      <w:spacing w:before="240" w:after="60"/>
      <w:outlineLvl w:val="7"/>
    </w:pPr>
    <w:rPr>
      <w:i/>
      <w:iCs/>
    </w:rPr>
  </w:style>
  <w:style w:type="paragraph" w:styleId="Heading9">
    <w:name w:val="heading 9"/>
    <w:basedOn w:val="Normal"/>
    <w:next w:val="Normal"/>
    <w:qFormat/>
    <w:rsid w:val="00595A29"/>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5A29"/>
    <w:pPr>
      <w:tabs>
        <w:tab w:val="center" w:pos="4320"/>
        <w:tab w:val="right" w:pos="8640"/>
      </w:tabs>
    </w:pPr>
  </w:style>
  <w:style w:type="paragraph" w:styleId="Footer">
    <w:name w:val="footer"/>
    <w:basedOn w:val="Normal"/>
    <w:rsid w:val="00595A29"/>
    <w:pPr>
      <w:tabs>
        <w:tab w:val="center" w:pos="4320"/>
        <w:tab w:val="right" w:pos="8640"/>
      </w:tabs>
    </w:pPr>
  </w:style>
  <w:style w:type="character" w:styleId="PageNumber">
    <w:name w:val="page number"/>
    <w:basedOn w:val="DefaultParagraphFont"/>
    <w:rsid w:val="00595A29"/>
  </w:style>
  <w:style w:type="paragraph" w:customStyle="1" w:styleId="Phan">
    <w:name w:val="Phan"/>
    <w:basedOn w:val="Normal"/>
    <w:rsid w:val="00595A29"/>
    <w:pPr>
      <w:numPr>
        <w:numId w:val="3"/>
      </w:numPr>
    </w:pPr>
    <w:rPr>
      <w:sz w:val="48"/>
      <w:szCs w:val="48"/>
      <w:u w:val="single"/>
    </w:rPr>
  </w:style>
  <w:style w:type="paragraph" w:customStyle="1" w:styleId="Traloi">
    <w:name w:val="Tra loi"/>
    <w:basedOn w:val="Normal"/>
    <w:rsid w:val="00595A29"/>
    <w:pPr>
      <w:numPr>
        <w:ilvl w:val="2"/>
        <w:numId w:val="3"/>
      </w:numPr>
    </w:pPr>
    <w:rPr>
      <w:rFonts w:ascii="Verdana" w:hAnsi="Verdana"/>
      <w:sz w:val="20"/>
      <w:szCs w:val="20"/>
    </w:rPr>
  </w:style>
  <w:style w:type="paragraph" w:customStyle="1" w:styleId="Cauhoi">
    <w:name w:val="Cau hoi"/>
    <w:basedOn w:val="Normal"/>
    <w:rsid w:val="00595A29"/>
    <w:pPr>
      <w:numPr>
        <w:ilvl w:val="1"/>
        <w:numId w:val="3"/>
      </w:numPr>
    </w:pPr>
    <w:rPr>
      <w:rFonts w:ascii="Verdana" w:hAnsi="Verdana"/>
      <w:sz w:val="20"/>
      <w:szCs w:val="20"/>
    </w:rPr>
  </w:style>
  <w:style w:type="paragraph" w:customStyle="1" w:styleId="Chitiet">
    <w:name w:val="Chi tiet"/>
    <w:basedOn w:val="Normal"/>
    <w:rsid w:val="00595A29"/>
    <w:pPr>
      <w:numPr>
        <w:ilvl w:val="3"/>
        <w:numId w:val="3"/>
      </w:numPr>
    </w:pPr>
  </w:style>
  <w:style w:type="paragraph" w:customStyle="1" w:styleId="StyleCauhoiBefore3ptAfter3pt">
    <w:name w:val="Style Cau hoi + Before:  3 pt After:  3 pt"/>
    <w:basedOn w:val="Cauhoi"/>
    <w:rsid w:val="00595A29"/>
    <w:pPr>
      <w:spacing w:before="60" w:after="60"/>
    </w:pPr>
  </w:style>
  <w:style w:type="paragraph" w:customStyle="1" w:styleId="StyleTraloiBefore3ptAfter3pt">
    <w:name w:val="Style Tra loi + Before:  3 pt After:  3 pt"/>
    <w:basedOn w:val="Traloi"/>
    <w:rsid w:val="00595A29"/>
    <w:pPr>
      <w:spacing w:before="60" w:after="60"/>
    </w:pPr>
  </w:style>
  <w:style w:type="paragraph" w:customStyle="1" w:styleId="StyleTraloiRedBefore3ptAfter3pt">
    <w:name w:val="Style Tra loi + Red Before:  3 pt After:  3 pt"/>
    <w:basedOn w:val="Traloi"/>
    <w:rsid w:val="00595A29"/>
    <w:pPr>
      <w:spacing w:before="60" w:after="60"/>
    </w:pPr>
    <w:rPr>
      <w:color w:val="FF0000"/>
    </w:rPr>
  </w:style>
  <w:style w:type="paragraph" w:customStyle="1" w:styleId="Mota">
    <w:name w:val="Mota"/>
    <w:basedOn w:val="Normal"/>
    <w:rsid w:val="00595A29"/>
    <w:pPr>
      <w:numPr>
        <w:numId w:val="5"/>
      </w:numPr>
      <w:spacing w:after="120"/>
      <w:jc w:val="both"/>
    </w:pPr>
    <w:rPr>
      <w:rFonts w:ascii="VNI-Times" w:hAnsi="VNI-Times"/>
      <w:sz w:val="22"/>
    </w:rPr>
  </w:style>
  <w:style w:type="paragraph" w:customStyle="1" w:styleId="cauhoi0">
    <w:name w:val="cauhoi"/>
    <w:basedOn w:val="Normal"/>
    <w:rsid w:val="00595A29"/>
    <w:pPr>
      <w:numPr>
        <w:numId w:val="4"/>
      </w:numPr>
    </w:pPr>
    <w:rPr>
      <w:rFonts w:ascii="VNI-Times" w:hAnsi="VNI-Times"/>
      <w:sz w:val="22"/>
      <w:szCs w:val="20"/>
    </w:rPr>
  </w:style>
  <w:style w:type="paragraph" w:customStyle="1" w:styleId="Motayc">
    <w:name w:val="Mota_yc"/>
    <w:basedOn w:val="Normal"/>
    <w:rsid w:val="00595A29"/>
    <w:pPr>
      <w:tabs>
        <w:tab w:val="left" w:pos="6008"/>
        <w:tab w:val="left" w:pos="6984"/>
        <w:tab w:val="left" w:pos="8180"/>
        <w:tab w:val="left" w:pos="9336"/>
        <w:tab w:val="left" w:pos="10972"/>
      </w:tabs>
    </w:pPr>
    <w:rPr>
      <w:rFonts w:ascii="VNI-Times" w:hAnsi="VNI-Times"/>
      <w:b/>
      <w:i/>
      <w:sz w:val="22"/>
      <w:szCs w:val="20"/>
      <w:u w:val="single"/>
    </w:rPr>
  </w:style>
  <w:style w:type="character" w:styleId="FollowedHyperlink">
    <w:name w:val="FollowedHyperlink"/>
    <w:basedOn w:val="DefaultParagraphFont"/>
    <w:rsid w:val="00595A29"/>
    <w:rPr>
      <w:color w:val="800080"/>
      <w:u w:val="single"/>
    </w:rPr>
  </w:style>
  <w:style w:type="character" w:styleId="Emphasis">
    <w:name w:val="Emphasis"/>
    <w:basedOn w:val="DefaultParagraphFont"/>
    <w:qFormat/>
    <w:rsid w:val="00595A29"/>
    <w:rPr>
      <w:i/>
      <w:iCs/>
    </w:rPr>
  </w:style>
  <w:style w:type="paragraph" w:styleId="BodyTextIndent">
    <w:name w:val="Body Text Indent"/>
    <w:basedOn w:val="Normal"/>
    <w:rsid w:val="00595A29"/>
    <w:pPr>
      <w:spacing w:after="240"/>
      <w:ind w:left="634"/>
      <w:jc w:val="both"/>
    </w:pPr>
    <w:rPr>
      <w:rFonts w:ascii="VNI-Times" w:hAnsi="VNI-Times"/>
      <w:sz w:val="22"/>
      <w:szCs w:val="22"/>
      <w:lang w:val="fr-FR"/>
    </w:rPr>
  </w:style>
  <w:style w:type="paragraph" w:styleId="Title">
    <w:name w:val="Title"/>
    <w:basedOn w:val="Normal"/>
    <w:qFormat/>
    <w:rsid w:val="00595A29"/>
    <w:pPr>
      <w:jc w:val="center"/>
    </w:pPr>
    <w:rPr>
      <w:rFonts w:ascii="VNI-Times" w:hAnsi="VNI-Times"/>
      <w:b/>
      <w:snapToGrid w:val="0"/>
      <w:color w:val="000000"/>
      <w:sz w:val="28"/>
      <w:szCs w:val="20"/>
    </w:rPr>
  </w:style>
  <w:style w:type="paragraph" w:styleId="Caption">
    <w:name w:val="caption"/>
    <w:basedOn w:val="Normal"/>
    <w:next w:val="Normal"/>
    <w:qFormat/>
    <w:rsid w:val="00595A29"/>
    <w:pPr>
      <w:tabs>
        <w:tab w:val="center" w:pos="1442"/>
        <w:tab w:val="center" w:pos="6482"/>
      </w:tabs>
      <w:spacing w:before="120" w:after="240"/>
      <w:jc w:val="both"/>
    </w:pPr>
    <w:rPr>
      <w:rFonts w:ascii="VNI-Times" w:hAnsi="VNI-Times"/>
      <w:b/>
    </w:rPr>
  </w:style>
  <w:style w:type="paragraph" w:styleId="BodyText2">
    <w:name w:val="Body Text 2"/>
    <w:basedOn w:val="Normal"/>
    <w:rsid w:val="00595A29"/>
    <w:pPr>
      <w:spacing w:before="120" w:after="60"/>
      <w:jc w:val="both"/>
    </w:pPr>
    <w:rPr>
      <w:rFonts w:ascii="VNI-Times" w:hAnsi="VNI-Times"/>
      <w:b/>
      <w:bCs/>
      <w:sz w:val="22"/>
      <w:u w:val="single"/>
    </w:rPr>
  </w:style>
  <w:style w:type="paragraph" w:customStyle="1" w:styleId="ColumnHeader">
    <w:name w:val="Column Header"/>
    <w:basedOn w:val="Normal"/>
    <w:rsid w:val="00595A29"/>
    <w:pPr>
      <w:spacing w:before="100" w:beforeAutospacing="1" w:after="100" w:afterAutospacing="1"/>
      <w:jc w:val="center"/>
    </w:pPr>
    <w:rPr>
      <w:rFonts w:ascii="VNI-Aptima" w:hAnsi="VNI-Aptima"/>
      <w:b/>
      <w:sz w:val="22"/>
    </w:rPr>
  </w:style>
  <w:style w:type="paragraph" w:styleId="BodyText">
    <w:name w:val="Body Text"/>
    <w:basedOn w:val="Normal"/>
    <w:rsid w:val="00595A29"/>
    <w:pPr>
      <w:jc w:val="both"/>
    </w:pPr>
    <w:rPr>
      <w:rFonts w:ascii="VNI-Times" w:hAnsi="VNI-Times"/>
    </w:rPr>
  </w:style>
  <w:style w:type="paragraph" w:styleId="NormalWeb">
    <w:name w:val="Normal (Web)"/>
    <w:basedOn w:val="Normal"/>
    <w:rsid w:val="00595A29"/>
    <w:pPr>
      <w:spacing w:before="100" w:beforeAutospacing="1" w:after="100" w:afterAutospacing="1"/>
    </w:pPr>
  </w:style>
  <w:style w:type="paragraph" w:customStyle="1" w:styleId="lead">
    <w:name w:val="lead"/>
    <w:basedOn w:val="Normal"/>
    <w:rsid w:val="00595A29"/>
    <w:pPr>
      <w:spacing w:before="100" w:beforeAutospacing="1" w:after="100" w:afterAutospacing="1"/>
    </w:pPr>
    <w:rPr>
      <w:b/>
      <w:bCs/>
      <w:color w:val="5F5F5F"/>
      <w:sz w:val="22"/>
      <w:szCs w:val="22"/>
    </w:rPr>
  </w:style>
  <w:style w:type="paragraph" w:customStyle="1" w:styleId="PicSlide">
    <w:name w:val="PicSlide"/>
    <w:basedOn w:val="Normal"/>
    <w:rsid w:val="00595A29"/>
    <w:pPr>
      <w:jc w:val="center"/>
    </w:pPr>
    <w:rPr>
      <w:rFonts w:ascii="VNI-Times" w:hAnsi="VNI-Times"/>
    </w:rPr>
  </w:style>
  <w:style w:type="paragraph" w:styleId="BalloonText">
    <w:name w:val="Balloon Text"/>
    <w:basedOn w:val="Normal"/>
    <w:semiHidden/>
    <w:rsid w:val="00595A29"/>
    <w:rPr>
      <w:rFonts w:ascii="Tahoma" w:hAnsi="Tahoma" w:cs="Tahoma"/>
      <w:sz w:val="16"/>
      <w:szCs w:val="16"/>
    </w:rPr>
  </w:style>
  <w:style w:type="character" w:styleId="Hyperlink">
    <w:name w:val="Hyperlink"/>
    <w:basedOn w:val="DefaultParagraphFont"/>
    <w:rsid w:val="00595A29"/>
    <w:rPr>
      <w:color w:val="0000FF"/>
      <w:u w:val="single"/>
    </w:rPr>
  </w:style>
  <w:style w:type="paragraph" w:customStyle="1" w:styleId="CbI">
    <w:name w:val="Cb_I"/>
    <w:basedOn w:val="Normal"/>
    <w:rsid w:val="00595A29"/>
    <w:pPr>
      <w:tabs>
        <w:tab w:val="num" w:pos="360"/>
      </w:tabs>
      <w:spacing w:before="60" w:after="180" w:line="360" w:lineRule="auto"/>
      <w:ind w:left="360" w:hanging="360"/>
    </w:pPr>
    <w:rPr>
      <w:b/>
      <w:u w:val="single"/>
    </w:rPr>
  </w:style>
  <w:style w:type="paragraph" w:customStyle="1" w:styleId="Cb1">
    <w:name w:val="Cb_1"/>
    <w:basedOn w:val="Normal"/>
    <w:rsid w:val="00595A29"/>
    <w:pPr>
      <w:tabs>
        <w:tab w:val="num" w:pos="360"/>
      </w:tabs>
      <w:spacing w:before="120" w:after="120" w:line="360" w:lineRule="auto"/>
      <w:ind w:left="360" w:hanging="360"/>
      <w:jc w:val="both"/>
    </w:pPr>
    <w:rPr>
      <w:rFonts w:ascii="Verdana" w:hAnsi="Verdana"/>
      <w:sz w:val="20"/>
    </w:rPr>
  </w:style>
  <w:style w:type="paragraph" w:customStyle="1" w:styleId="Cba">
    <w:name w:val="Cb_a"/>
    <w:basedOn w:val="Normal"/>
    <w:rsid w:val="00595A29"/>
    <w:pPr>
      <w:tabs>
        <w:tab w:val="num" w:pos="720"/>
      </w:tabs>
      <w:spacing w:before="120" w:after="120" w:line="360" w:lineRule="auto"/>
      <w:ind w:left="720" w:hanging="360"/>
      <w:jc w:val="both"/>
    </w:pPr>
    <w:rPr>
      <w:rFonts w:ascii="Verdana" w:hAnsi="Verdana"/>
      <w:color w:val="000000"/>
      <w:sz w:val="20"/>
    </w:rPr>
  </w:style>
  <w:style w:type="paragraph" w:customStyle="1" w:styleId="CbTree">
    <w:name w:val="Cb_Tree"/>
    <w:basedOn w:val="Normal"/>
    <w:rsid w:val="00595A29"/>
    <w:pPr>
      <w:spacing w:before="120" w:after="120" w:line="360" w:lineRule="auto"/>
      <w:jc w:val="center"/>
    </w:pPr>
    <w:rPr>
      <w:rFonts w:ascii="Verdana" w:hAnsi="Verdana"/>
      <w:sz w:val="20"/>
      <w:szCs w:val="20"/>
    </w:rPr>
  </w:style>
  <w:style w:type="paragraph" w:styleId="BodyText3">
    <w:name w:val="Body Text 3"/>
    <w:basedOn w:val="Normal"/>
    <w:rsid w:val="00595A29"/>
    <w:pPr>
      <w:jc w:val="both"/>
    </w:pPr>
    <w:rPr>
      <w:rFonts w:ascii="Tahoma" w:hAnsi="Tahoma" w:cs="Tahoma"/>
      <w:i/>
      <w:iCs/>
      <w:sz w:val="20"/>
    </w:rPr>
  </w:style>
  <w:style w:type="paragraph" w:customStyle="1" w:styleId="ExMota">
    <w:name w:val="Ex_Mota"/>
    <w:basedOn w:val="Normal"/>
    <w:rsid w:val="00595A29"/>
    <w:rPr>
      <w:b/>
      <w:i/>
      <w:u w:val="single"/>
    </w:rPr>
  </w:style>
  <w:style w:type="paragraph" w:customStyle="1" w:styleId="ExYeucau">
    <w:name w:val="Ex_Yeucau"/>
    <w:basedOn w:val="Normal"/>
    <w:rsid w:val="00595A29"/>
    <w:pPr>
      <w:numPr>
        <w:numId w:val="8"/>
      </w:numPr>
    </w:pPr>
    <w:rPr>
      <w:b/>
      <w:i/>
      <w:u w:val="single"/>
    </w:rPr>
  </w:style>
  <w:style w:type="paragraph" w:customStyle="1" w:styleId="ExMota1">
    <w:name w:val="Ex_Mota_1"/>
    <w:basedOn w:val="Normal"/>
    <w:rsid w:val="00595A29"/>
    <w:pPr>
      <w:numPr>
        <w:ilvl w:val="1"/>
        <w:numId w:val="7"/>
      </w:numPr>
      <w:spacing w:line="360" w:lineRule="auto"/>
      <w:jc w:val="both"/>
    </w:pPr>
    <w:rPr>
      <w:rFonts w:ascii="Verdana" w:hAnsi="Verdana"/>
      <w:sz w:val="20"/>
    </w:rPr>
  </w:style>
  <w:style w:type="paragraph" w:customStyle="1" w:styleId="ExYeucau1">
    <w:name w:val="Ex_Yeucau_1"/>
    <w:basedOn w:val="Normal"/>
    <w:rsid w:val="00595A29"/>
    <w:pPr>
      <w:numPr>
        <w:ilvl w:val="1"/>
        <w:numId w:val="8"/>
      </w:numPr>
      <w:spacing w:line="360" w:lineRule="auto"/>
      <w:jc w:val="both"/>
    </w:pPr>
    <w:rPr>
      <w:rFonts w:ascii="Verdana" w:hAnsi="Verdana"/>
      <w:sz w:val="20"/>
    </w:rPr>
  </w:style>
  <w:style w:type="paragraph" w:customStyle="1" w:styleId="ExYeucaua">
    <w:name w:val="Ex_Yeucau_a"/>
    <w:basedOn w:val="Normal"/>
    <w:rsid w:val="00595A29"/>
    <w:pPr>
      <w:numPr>
        <w:ilvl w:val="2"/>
        <w:numId w:val="8"/>
      </w:numPr>
      <w:spacing w:line="360" w:lineRule="auto"/>
      <w:jc w:val="both"/>
    </w:pPr>
    <w:rPr>
      <w:rFonts w:ascii="Verdana" w:hAnsi="Verdana"/>
      <w:sz w:val="20"/>
    </w:rPr>
  </w:style>
  <w:style w:type="paragraph" w:customStyle="1" w:styleId="storytext">
    <w:name w:val="storytext"/>
    <w:basedOn w:val="Normal"/>
    <w:rsid w:val="00595A29"/>
    <w:pPr>
      <w:spacing w:before="100" w:beforeAutospacing="1" w:after="100" w:afterAutospacing="1"/>
    </w:pPr>
    <w:rPr>
      <w:rFonts w:ascii="Arial" w:eastAsia="Arial Unicode MS" w:hAnsi="Arial" w:cs="Arial"/>
      <w:color w:val="000000"/>
      <w:sz w:val="20"/>
      <w:szCs w:val="20"/>
    </w:rPr>
  </w:style>
  <w:style w:type="paragraph" w:styleId="BodyTextIndent3">
    <w:name w:val="Body Text Indent 3"/>
    <w:basedOn w:val="Normal"/>
    <w:rsid w:val="00595A29"/>
    <w:pPr>
      <w:tabs>
        <w:tab w:val="left" w:pos="5292"/>
      </w:tabs>
      <w:ind w:left="-108"/>
    </w:pPr>
    <w:rPr>
      <w:rFonts w:ascii="Arial" w:hAnsi="Arial" w:cs="Arial"/>
      <w:sz w:val="20"/>
      <w:szCs w:val="20"/>
    </w:rPr>
  </w:style>
  <w:style w:type="paragraph" w:customStyle="1" w:styleId="ptitle">
    <w:name w:val="ptitle"/>
    <w:basedOn w:val="Normal"/>
    <w:rsid w:val="00595A29"/>
    <w:pPr>
      <w:spacing w:after="100" w:afterAutospacing="1"/>
    </w:pPr>
    <w:rPr>
      <w:rFonts w:ascii="Arial" w:hAnsi="Arial" w:cs="Arial"/>
      <w:b/>
      <w:bCs/>
      <w:sz w:val="25"/>
      <w:szCs w:val="25"/>
    </w:rPr>
  </w:style>
  <w:style w:type="paragraph" w:customStyle="1" w:styleId="phead">
    <w:name w:val="phead"/>
    <w:basedOn w:val="Normal"/>
    <w:rsid w:val="00595A29"/>
    <w:pPr>
      <w:spacing w:before="100" w:beforeAutospacing="1" w:after="100" w:afterAutospacing="1"/>
    </w:pPr>
    <w:rPr>
      <w:rFonts w:ascii="Arial" w:hAnsi="Arial" w:cs="Arial"/>
      <w:b/>
      <w:bCs/>
      <w:color w:val="5F5F5F"/>
      <w:sz w:val="20"/>
      <w:szCs w:val="20"/>
    </w:rPr>
  </w:style>
  <w:style w:type="paragraph" w:customStyle="1" w:styleId="pbody">
    <w:name w:val="pbody"/>
    <w:basedOn w:val="Normal"/>
    <w:rsid w:val="00595A29"/>
    <w:pPr>
      <w:spacing w:before="100" w:beforeAutospacing="1" w:after="100" w:afterAutospacing="1"/>
    </w:pPr>
    <w:rPr>
      <w:rFonts w:ascii="Arial" w:hAnsi="Arial" w:cs="Arial"/>
      <w:color w:val="000000"/>
      <w:sz w:val="20"/>
      <w:szCs w:val="20"/>
    </w:rPr>
  </w:style>
  <w:style w:type="paragraph" w:customStyle="1" w:styleId="Normal1">
    <w:name w:val="Normal1"/>
    <w:basedOn w:val="Normal"/>
    <w:rsid w:val="00595A29"/>
    <w:pPr>
      <w:spacing w:before="100" w:beforeAutospacing="1" w:after="100" w:afterAutospacing="1"/>
    </w:pPr>
    <w:rPr>
      <w:color w:val="000000"/>
    </w:rPr>
  </w:style>
  <w:style w:type="paragraph" w:customStyle="1" w:styleId="Dethi">
    <w:name w:val="Dethi"/>
    <w:basedOn w:val="Normal"/>
    <w:rsid w:val="005C4EFD"/>
    <w:pPr>
      <w:jc w:val="both"/>
    </w:pPr>
    <w:rPr>
      <w:rFonts w:ascii="VNI-Times" w:hAnsi="VNI-Times"/>
      <w:b/>
      <w:i/>
      <w:sz w:val="22"/>
      <w:u w:val="single"/>
    </w:rPr>
  </w:style>
  <w:style w:type="paragraph" w:customStyle="1" w:styleId="MonThi">
    <w:name w:val="MonThi"/>
    <w:basedOn w:val="Normal"/>
    <w:rsid w:val="005C4EFD"/>
    <w:pPr>
      <w:spacing w:before="360" w:after="120"/>
      <w:jc w:val="center"/>
    </w:pPr>
    <w:rPr>
      <w:rFonts w:ascii="VNI-Times" w:hAnsi="VNI-Times"/>
      <w:b/>
      <w:bCs/>
      <w:sz w:val="40"/>
      <w:szCs w:val="20"/>
    </w:rPr>
  </w:style>
  <w:style w:type="table" w:styleId="TableGrid">
    <w:name w:val="Table Grid"/>
    <w:basedOn w:val="TableNormal"/>
    <w:rsid w:val="005F65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80B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598328">
      <w:bodyDiv w:val="1"/>
      <w:marLeft w:val="0"/>
      <w:marRight w:val="0"/>
      <w:marTop w:val="0"/>
      <w:marBottom w:val="0"/>
      <w:divBdr>
        <w:top w:val="none" w:sz="0" w:space="0" w:color="auto"/>
        <w:left w:val="none" w:sz="0" w:space="0" w:color="auto"/>
        <w:bottom w:val="none" w:sz="0" w:space="0" w:color="auto"/>
        <w:right w:val="none" w:sz="0" w:space="0" w:color="auto"/>
      </w:divBdr>
    </w:div>
    <w:div w:id="1594706315">
      <w:bodyDiv w:val="1"/>
      <w:marLeft w:val="0"/>
      <w:marRight w:val="0"/>
      <w:marTop w:val="0"/>
      <w:marBottom w:val="0"/>
      <w:divBdr>
        <w:top w:val="none" w:sz="0" w:space="0" w:color="auto"/>
        <w:left w:val="none" w:sz="0" w:space="0" w:color="auto"/>
        <w:bottom w:val="none" w:sz="0" w:space="0" w:color="auto"/>
        <w:right w:val="none" w:sz="0" w:space="0" w:color="auto"/>
      </w:divBdr>
    </w:div>
    <w:div w:id="21365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8441317-52F3-4131-A3B8-CD02BE146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cca</vt:lpstr>
    </vt:vector>
  </TitlesOfParts>
  <Company>TTTH</Company>
  <LinksUpToDate>false</LinksUpToDate>
  <CharactersWithSpaces>2052</CharactersWithSpaces>
  <SharedDoc>false</SharedDoc>
  <HLinks>
    <vt:vector size="12" baseType="variant">
      <vt:variant>
        <vt:i4>983135</vt:i4>
      </vt:variant>
      <vt:variant>
        <vt:i4>-1</vt:i4>
      </vt:variant>
      <vt:variant>
        <vt:i4>1449</vt:i4>
      </vt:variant>
      <vt:variant>
        <vt:i4>1</vt:i4>
      </vt:variant>
      <vt:variant>
        <vt:lpwstr>http://vnexpress.net/Files/Subject/3B/A1/47/E8/nha-vuuon1.jpg</vt:lpwstr>
      </vt:variant>
      <vt:variant>
        <vt:lpwstr/>
      </vt:variant>
      <vt:variant>
        <vt:i4>983135</vt:i4>
      </vt:variant>
      <vt:variant>
        <vt:i4>-1</vt:i4>
      </vt:variant>
      <vt:variant>
        <vt:i4>1455</vt:i4>
      </vt:variant>
      <vt:variant>
        <vt:i4>1</vt:i4>
      </vt:variant>
      <vt:variant>
        <vt:lpwstr>http://vnexpress.net/Files/Subject/3B/A1/47/E8/nha-vuuon1.jpg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dc:title>
  <dc:creator>Bvanh</dc:creator>
  <cp:lastModifiedBy>Hồ Giảng Tô Trần</cp:lastModifiedBy>
  <cp:revision>17</cp:revision>
  <cp:lastPrinted>2011-12-28T10:17:00Z</cp:lastPrinted>
  <dcterms:created xsi:type="dcterms:W3CDTF">2012-02-11T06:59:00Z</dcterms:created>
  <dcterms:modified xsi:type="dcterms:W3CDTF">2016-11-15T07:48:00Z</dcterms:modified>
</cp:coreProperties>
</file>